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158F" w14:textId="0E69C761" w:rsidR="7C7D6181" w:rsidRDefault="7C7D6181" w:rsidP="1051FD38">
      <w:pPr>
        <w:jc w:val="center"/>
        <w:rPr>
          <w:rFonts w:ascii="Arial" w:eastAsia="Arial" w:hAnsi="Arial" w:cs="Arial"/>
          <w:b/>
          <w:bCs/>
        </w:rPr>
      </w:pPr>
      <w:r w:rsidRPr="5A7F9271">
        <w:rPr>
          <w:rFonts w:ascii="Arial" w:eastAsia="Arial" w:hAnsi="Arial" w:cs="Arial"/>
          <w:b/>
          <w:bCs/>
        </w:rPr>
        <w:t>Typing Fluency Instructional Routine</w:t>
      </w:r>
    </w:p>
    <w:p w14:paraId="4F2989C8" w14:textId="049F4CD8" w:rsidR="001D306E" w:rsidRDefault="004D4575" w:rsidP="1051FD38">
      <w:pPr>
        <w:rPr>
          <w:rFonts w:ascii="Arial" w:eastAsia="Arial" w:hAnsi="Arial" w:cs="Arial"/>
          <w:b/>
          <w:bCs/>
        </w:rPr>
      </w:pPr>
      <w:r w:rsidRPr="5A7F9271">
        <w:rPr>
          <w:rFonts w:ascii="Arial" w:eastAsia="Arial" w:hAnsi="Arial" w:cs="Arial"/>
          <w:b/>
          <w:bCs/>
        </w:rPr>
        <w:t xml:space="preserve">Common Core State Standard </w:t>
      </w:r>
    </w:p>
    <w:p w14:paraId="64897EE6" w14:textId="717909D0" w:rsidR="5C27CA6A" w:rsidRDefault="5C27CA6A" w:rsidP="5A7F9271">
      <w:pPr>
        <w:pStyle w:val="ListParagraph"/>
        <w:numPr>
          <w:ilvl w:val="0"/>
          <w:numId w:val="19"/>
        </w:numPr>
        <w:rPr>
          <w:rFonts w:ascii="Arial" w:eastAsia="Arial" w:hAnsi="Arial" w:cs="Arial"/>
        </w:rPr>
      </w:pPr>
      <w:r w:rsidRPr="5A7F9271">
        <w:rPr>
          <w:rFonts w:ascii="Arial" w:eastAsia="Arial" w:hAnsi="Arial" w:cs="Arial"/>
        </w:rPr>
        <w:t>CCSS.ELA-L</w:t>
      </w:r>
      <w:r w:rsidR="337917B9" w:rsidRPr="5A7F9271">
        <w:rPr>
          <w:rFonts w:ascii="Arial" w:eastAsia="Arial" w:hAnsi="Arial" w:cs="Arial"/>
        </w:rPr>
        <w:t>ITERACY.W.6.6: Use technology, including the Internet, to produce and publish writing as well as to interact and collaborate with others; demonstrate sufficient command of keyboarding skills to type a minimum of three pages in a single sitting.</w:t>
      </w:r>
    </w:p>
    <w:p w14:paraId="76F9D059" w14:textId="495DFBA1" w:rsidR="191BF0CC" w:rsidRDefault="191BF0CC" w:rsidP="7B7EB3B7">
      <w:pPr>
        <w:rPr>
          <w:rFonts w:ascii="Arial" w:eastAsia="Arial" w:hAnsi="Arial" w:cs="Arial"/>
          <w:b/>
          <w:bCs/>
        </w:rPr>
      </w:pPr>
      <w:r w:rsidRPr="7B7EB3B7">
        <w:rPr>
          <w:rFonts w:ascii="Arial" w:eastAsia="Arial" w:hAnsi="Arial" w:cs="Arial"/>
          <w:b/>
          <w:bCs/>
        </w:rPr>
        <w:t>Overview</w:t>
      </w:r>
    </w:p>
    <w:p w14:paraId="59E5933D" w14:textId="3ED86691" w:rsidR="00FC26BE" w:rsidRDefault="00FC26BE" w:rsidP="7B7EB3B7">
      <w:pPr>
        <w:spacing w:after="0"/>
        <w:rPr>
          <w:rFonts w:ascii="Arial" w:eastAsia="Arial" w:hAnsi="Arial" w:cs="Arial"/>
        </w:rPr>
      </w:pPr>
      <w:r w:rsidRPr="7B7EB3B7">
        <w:rPr>
          <w:rFonts w:ascii="Arial" w:eastAsia="Arial" w:hAnsi="Arial" w:cs="Arial"/>
        </w:rPr>
        <w:t>This typing fluency instructional routine</w:t>
      </w:r>
      <w:r w:rsidR="21F26715" w:rsidRPr="7B7EB3B7">
        <w:rPr>
          <w:rFonts w:ascii="Arial" w:eastAsia="Arial" w:hAnsi="Arial" w:cs="Arial"/>
          <w:color w:val="000000" w:themeColor="text1"/>
        </w:rPr>
        <w:t xml:space="preserve"> is 10-15 minutes </w:t>
      </w:r>
      <w:r w:rsidR="7DC6C82A" w:rsidRPr="7B7EB3B7">
        <w:rPr>
          <w:rFonts w:ascii="Arial" w:eastAsia="Arial" w:hAnsi="Arial" w:cs="Arial"/>
          <w:color w:val="000000" w:themeColor="text1"/>
        </w:rPr>
        <w:t>where</w:t>
      </w:r>
      <w:r w:rsidR="21F26715" w:rsidRPr="7B7EB3B7">
        <w:rPr>
          <w:rFonts w:ascii="Arial" w:eastAsia="Arial" w:hAnsi="Arial" w:cs="Arial"/>
          <w:color w:val="000000" w:themeColor="text1"/>
        </w:rPr>
        <w:t xml:space="preserve"> students wi</w:t>
      </w:r>
      <w:r w:rsidR="526C39DC" w:rsidRPr="7B7EB3B7">
        <w:rPr>
          <w:rFonts w:ascii="Arial" w:eastAsia="Arial" w:hAnsi="Arial" w:cs="Arial"/>
          <w:color w:val="000000" w:themeColor="text1"/>
        </w:rPr>
        <w:t>ll practi</w:t>
      </w:r>
      <w:r w:rsidR="21F26715" w:rsidRPr="7B7EB3B7">
        <w:rPr>
          <w:rFonts w:ascii="Arial" w:eastAsia="Arial" w:hAnsi="Arial" w:cs="Arial"/>
          <w:color w:val="000000" w:themeColor="text1"/>
        </w:rPr>
        <w:t>ce</w:t>
      </w:r>
      <w:r w:rsidR="00D63609" w:rsidRPr="7B7EB3B7">
        <w:rPr>
          <w:rFonts w:ascii="Arial" w:eastAsia="Arial" w:hAnsi="Arial" w:cs="Arial"/>
          <w:color w:val="000000" w:themeColor="text1"/>
        </w:rPr>
        <w:t xml:space="preserve"> their typing, building on strong</w:t>
      </w:r>
      <w:r w:rsidR="2B7778D4" w:rsidRPr="7B7EB3B7">
        <w:rPr>
          <w:rFonts w:ascii="Arial" w:eastAsia="Arial" w:hAnsi="Arial" w:cs="Arial"/>
          <w:color w:val="000000" w:themeColor="text1"/>
        </w:rPr>
        <w:t xml:space="preserve"> knowledge of typing basics</w:t>
      </w:r>
      <w:r w:rsidR="21F26715" w:rsidRPr="7B7EB3B7">
        <w:rPr>
          <w:rFonts w:ascii="Arial" w:eastAsia="Arial" w:hAnsi="Arial" w:cs="Arial"/>
          <w:color w:val="000000" w:themeColor="text1"/>
        </w:rPr>
        <w:t>. Through c</w:t>
      </w:r>
      <w:r w:rsidR="49093A78" w:rsidRPr="7B7EB3B7">
        <w:rPr>
          <w:rFonts w:ascii="Arial" w:eastAsia="Arial" w:hAnsi="Arial" w:cs="Arial"/>
          <w:color w:val="000000" w:themeColor="text1"/>
        </w:rPr>
        <w:t>onsistent practice,</w:t>
      </w:r>
      <w:r w:rsidR="21F26715" w:rsidRPr="7B7EB3B7">
        <w:rPr>
          <w:rFonts w:ascii="Arial" w:eastAsia="Arial" w:hAnsi="Arial" w:cs="Arial"/>
          <w:color w:val="000000" w:themeColor="text1"/>
        </w:rPr>
        <w:t xml:space="preserve"> they are encouraged to de</w:t>
      </w:r>
      <w:r w:rsidR="54CC385E" w:rsidRPr="7B7EB3B7">
        <w:rPr>
          <w:rFonts w:ascii="Arial" w:eastAsia="Arial" w:hAnsi="Arial" w:cs="Arial"/>
          <w:color w:val="000000" w:themeColor="text1"/>
        </w:rPr>
        <w:t xml:space="preserve">velop </w:t>
      </w:r>
      <w:r w:rsidR="21F26715" w:rsidRPr="7B7EB3B7">
        <w:rPr>
          <w:rFonts w:ascii="Arial" w:eastAsia="Arial" w:hAnsi="Arial" w:cs="Arial"/>
          <w:color w:val="000000" w:themeColor="text1"/>
        </w:rPr>
        <w:t xml:space="preserve">their </w:t>
      </w:r>
      <w:r w:rsidR="7A9AD3B6" w:rsidRPr="7B7EB3B7">
        <w:rPr>
          <w:rFonts w:ascii="Arial" w:eastAsia="Arial" w:hAnsi="Arial" w:cs="Arial"/>
          <w:color w:val="000000" w:themeColor="text1"/>
        </w:rPr>
        <w:t>typing skills</w:t>
      </w:r>
      <w:r w:rsidR="21F26715" w:rsidRPr="7B7EB3B7">
        <w:rPr>
          <w:rFonts w:ascii="Arial" w:eastAsia="Arial" w:hAnsi="Arial" w:cs="Arial"/>
          <w:color w:val="000000" w:themeColor="text1"/>
        </w:rPr>
        <w:t xml:space="preserve"> </w:t>
      </w:r>
      <w:r w:rsidR="2E78DBB8" w:rsidRPr="7B7EB3B7">
        <w:rPr>
          <w:rFonts w:ascii="Arial" w:eastAsia="Arial" w:hAnsi="Arial" w:cs="Arial"/>
          <w:color w:val="000000" w:themeColor="text1"/>
        </w:rPr>
        <w:t xml:space="preserve">so that </w:t>
      </w:r>
      <w:r w:rsidR="21F26715" w:rsidRPr="7B7EB3B7">
        <w:rPr>
          <w:rFonts w:ascii="Arial" w:eastAsia="Arial" w:hAnsi="Arial" w:cs="Arial"/>
          <w:color w:val="000000" w:themeColor="text1"/>
        </w:rPr>
        <w:t xml:space="preserve">they can effectively </w:t>
      </w:r>
      <w:r w:rsidR="406B25DF" w:rsidRPr="7B7EB3B7">
        <w:rPr>
          <w:rFonts w:ascii="Arial" w:eastAsia="Arial" w:hAnsi="Arial" w:cs="Arial"/>
          <w:color w:val="000000" w:themeColor="text1"/>
        </w:rPr>
        <w:t>communicate their thoughts digitally</w:t>
      </w:r>
      <w:r w:rsidR="21F26715" w:rsidRPr="7B7EB3B7">
        <w:rPr>
          <w:rFonts w:ascii="Arial" w:eastAsia="Arial" w:hAnsi="Arial" w:cs="Arial"/>
          <w:color w:val="000000" w:themeColor="text1"/>
        </w:rPr>
        <w:t xml:space="preserve">. </w:t>
      </w:r>
      <w:r w:rsidR="21F26715" w:rsidRPr="7B7EB3B7">
        <w:rPr>
          <w:rFonts w:ascii="Arial" w:eastAsia="Arial" w:hAnsi="Arial" w:cs="Arial"/>
        </w:rPr>
        <w:t xml:space="preserve"> </w:t>
      </w:r>
    </w:p>
    <w:p w14:paraId="648D949C" w14:textId="45EACB6F" w:rsidR="7B7EB3B7" w:rsidRDefault="7B7EB3B7" w:rsidP="7B7EB3B7">
      <w:pPr>
        <w:rPr>
          <w:rFonts w:ascii="Arial" w:eastAsia="Arial" w:hAnsi="Arial" w:cs="Arial"/>
        </w:rPr>
      </w:pPr>
    </w:p>
    <w:p w14:paraId="44F945A7" w14:textId="10245765" w:rsidR="36346559" w:rsidRDefault="36346559" w:rsidP="5A7F9271">
      <w:pPr>
        <w:rPr>
          <w:rFonts w:ascii="Arial" w:eastAsia="Arial" w:hAnsi="Arial" w:cs="Arial"/>
          <w:color w:val="000000" w:themeColor="text1"/>
        </w:rPr>
      </w:pPr>
      <w:r w:rsidRPr="5A7F9271">
        <w:rPr>
          <w:rFonts w:ascii="Arial" w:eastAsia="Arial" w:hAnsi="Arial" w:cs="Arial"/>
          <w:b/>
          <w:bCs/>
        </w:rPr>
        <w:t>Other times to fit in typing fluency</w:t>
      </w:r>
    </w:p>
    <w:p w14:paraId="0DF5B16A" w14:textId="613F58B3" w:rsidR="36346559" w:rsidRDefault="36346559" w:rsidP="5A7F9271">
      <w:pPr>
        <w:pStyle w:val="ListParagraph"/>
        <w:numPr>
          <w:ilvl w:val="0"/>
          <w:numId w:val="17"/>
        </w:numPr>
        <w:rPr>
          <w:rFonts w:ascii="Arial" w:eastAsia="Arial" w:hAnsi="Arial" w:cs="Arial"/>
          <w:color w:val="000000" w:themeColor="text1"/>
        </w:rPr>
      </w:pPr>
      <w:r w:rsidRPr="5A7F9271">
        <w:rPr>
          <w:rFonts w:ascii="Arial" w:eastAsia="Arial" w:hAnsi="Arial" w:cs="Arial"/>
        </w:rPr>
        <w:t xml:space="preserve">During the holiday break, if everyone logs at least X total minutes practicing typing, the class gets a free pass on Y. </w:t>
      </w:r>
    </w:p>
    <w:p w14:paraId="456595AC" w14:textId="3AD000E7" w:rsidR="36346559" w:rsidRDefault="36346559" w:rsidP="5A7F9271">
      <w:pPr>
        <w:pStyle w:val="ListParagraph"/>
        <w:numPr>
          <w:ilvl w:val="0"/>
          <w:numId w:val="17"/>
        </w:numPr>
        <w:rPr>
          <w:rFonts w:ascii="Arial" w:eastAsia="Arial" w:hAnsi="Arial" w:cs="Arial"/>
          <w:color w:val="000000" w:themeColor="text1"/>
        </w:rPr>
      </w:pPr>
      <w:r w:rsidRPr="7B7EB3B7">
        <w:rPr>
          <w:rFonts w:ascii="Arial" w:eastAsia="Arial" w:hAnsi="Arial" w:cs="Arial"/>
        </w:rPr>
        <w:t>For students with a low TIDE score and low typing fluency, add typing practice to independent activity time and/or as a reward activity.</w:t>
      </w:r>
    </w:p>
    <w:p w14:paraId="7EA56CD4" w14:textId="54994112" w:rsidR="4D88D3A0" w:rsidRDefault="4D88D3A0" w:rsidP="7B7EB3B7">
      <w:pPr>
        <w:spacing w:after="0"/>
        <w:rPr>
          <w:rFonts w:ascii="Arial" w:eastAsia="Arial" w:hAnsi="Arial" w:cs="Arial"/>
          <w:color w:val="000000" w:themeColor="text1"/>
        </w:rPr>
      </w:pPr>
      <w:r w:rsidRPr="7B7EB3B7">
        <w:rPr>
          <w:rFonts w:ascii="Arial" w:eastAsia="Arial" w:hAnsi="Arial" w:cs="Arial"/>
          <w:b/>
          <w:bCs/>
          <w:color w:val="000000" w:themeColor="text1"/>
        </w:rPr>
        <w:t>Symbol Key</w:t>
      </w:r>
    </w:p>
    <w:p w14:paraId="58ADAA1F" w14:textId="2BCB3866" w:rsidR="7B7EB3B7" w:rsidRDefault="7B7EB3B7" w:rsidP="7B7EB3B7">
      <w:pPr>
        <w:spacing w:after="0"/>
        <w:rPr>
          <w:rFonts w:ascii="Arial" w:eastAsia="Arial" w:hAnsi="Arial" w:cs="Arial"/>
          <w:color w:val="000000" w:themeColor="text1"/>
        </w:rPr>
      </w:pPr>
    </w:p>
    <w:p w14:paraId="6B3F0D6E" w14:textId="2111CCBC" w:rsidR="7B7EB3B7" w:rsidRDefault="4D88D3A0" w:rsidP="00BD4C30">
      <w:pPr>
        <w:spacing w:after="0"/>
        <w:rPr>
          <w:rFonts w:ascii="Arial" w:eastAsia="Arial" w:hAnsi="Arial" w:cs="Arial"/>
          <w:color w:val="000000" w:themeColor="text1"/>
        </w:rPr>
      </w:pPr>
      <w:r>
        <w:rPr>
          <w:noProof/>
        </w:rPr>
        <w:drawing>
          <wp:inline distT="0" distB="0" distL="0" distR="0" wp14:anchorId="36AB2C09" wp14:editId="4DC2E346">
            <wp:extent cx="371475" cy="342900"/>
            <wp:effectExtent l="0" t="0" r="0" b="0"/>
            <wp:docPr id="815441804" name="Picture 815441804" descr="Picture 967165908,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1475" cy="342900"/>
                    </a:xfrm>
                    <a:prstGeom prst="rect">
                      <a:avLst/>
                    </a:prstGeom>
                  </pic:spPr>
                </pic:pic>
              </a:graphicData>
            </a:graphic>
          </wp:inline>
        </w:drawing>
      </w:r>
      <w:r w:rsidRPr="7B7EB3B7">
        <w:rPr>
          <w:rFonts w:ascii="Arial" w:eastAsia="Arial" w:hAnsi="Arial" w:cs="Arial"/>
          <w:color w:val="000000" w:themeColor="text1"/>
        </w:rPr>
        <w:t>Explicit Instruction</w:t>
      </w:r>
    </w:p>
    <w:p w14:paraId="589C1570" w14:textId="5835BFF4" w:rsidR="7B7EB3B7" w:rsidRDefault="4D88D3A0" w:rsidP="7B7EB3B7">
      <w:pPr>
        <w:rPr>
          <w:rFonts w:ascii="Arial" w:eastAsia="Arial" w:hAnsi="Arial" w:cs="Arial"/>
          <w:color w:val="000000" w:themeColor="text1"/>
        </w:rPr>
      </w:pPr>
      <w:r>
        <w:rPr>
          <w:noProof/>
        </w:rPr>
        <w:drawing>
          <wp:inline distT="0" distB="0" distL="0" distR="0" wp14:anchorId="7DC6998E" wp14:editId="3D2DD510">
            <wp:extent cx="333375" cy="342900"/>
            <wp:effectExtent l="0" t="0" r="0" b="0"/>
            <wp:docPr id="1168269761" name="Picture 1168269761" descr="Picture 282102956,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Pr="7B7EB3B7">
        <w:rPr>
          <w:rFonts w:ascii="Arial" w:eastAsia="Arial" w:hAnsi="Arial" w:cs="Arial"/>
          <w:color w:val="000000" w:themeColor="text1"/>
        </w:rPr>
        <w:t>Opportunities to Respond</w:t>
      </w:r>
    </w:p>
    <w:p w14:paraId="58878E8A" w14:textId="6B8130B1" w:rsidR="00BD4C30" w:rsidRPr="00755768" w:rsidRDefault="4D88D3A0" w:rsidP="00755768">
      <w:pPr>
        <w:rPr>
          <w:rFonts w:ascii="Arial" w:eastAsia="Arial" w:hAnsi="Arial" w:cs="Arial"/>
          <w:color w:val="000000" w:themeColor="text1"/>
        </w:rPr>
        <w:sectPr w:rsidR="00BD4C30" w:rsidRPr="00755768">
          <w:headerReference w:type="default" r:id="rId12"/>
          <w:footerReference w:type="default" r:id="rId13"/>
          <w:pgSz w:w="12240" w:h="15840"/>
          <w:pgMar w:top="1440" w:right="1440" w:bottom="1440" w:left="1440" w:header="720" w:footer="720" w:gutter="0"/>
          <w:cols w:space="720"/>
          <w:docGrid w:linePitch="360"/>
        </w:sectPr>
      </w:pPr>
      <w:r>
        <w:rPr>
          <w:noProof/>
        </w:rPr>
        <w:drawing>
          <wp:inline distT="0" distB="0" distL="0" distR="0" wp14:anchorId="408F89C4" wp14:editId="3D92403A">
            <wp:extent cx="371475" cy="314325"/>
            <wp:effectExtent l="0" t="0" r="0" b="0"/>
            <wp:docPr id="2132445709" name="Picture 2132445709" descr="Picture 754697741,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1475" cy="314325"/>
                    </a:xfrm>
                    <a:prstGeom prst="rect">
                      <a:avLst/>
                    </a:prstGeom>
                  </pic:spPr>
                </pic:pic>
              </a:graphicData>
            </a:graphic>
          </wp:inline>
        </w:drawing>
      </w:r>
      <w:r w:rsidRPr="7B7EB3B7">
        <w:rPr>
          <w:rFonts w:ascii="Arial" w:eastAsia="Arial" w:hAnsi="Arial" w:cs="Arial"/>
          <w:color w:val="000000" w:themeColor="text1"/>
        </w:rPr>
        <w:t xml:space="preserve">  </w:t>
      </w:r>
      <w:proofErr w:type="spellStart"/>
      <w:r w:rsidRPr="7B7EB3B7">
        <w:rPr>
          <w:rFonts w:ascii="Arial" w:eastAsia="Arial" w:hAnsi="Arial" w:cs="Arial"/>
          <w:color w:val="000000" w:themeColor="text1"/>
        </w:rPr>
        <w:t>Feedba</w:t>
      </w:r>
      <w:proofErr w:type="spellEnd"/>
    </w:p>
    <w:p w14:paraId="2D7ACF4E" w14:textId="7F9D70C4" w:rsidR="33CD0CEA" w:rsidRDefault="33CD0CEA" w:rsidP="00755768">
      <w:pPr>
        <w:jc w:val="center"/>
        <w:rPr>
          <w:rFonts w:ascii="Arial" w:eastAsia="Arial" w:hAnsi="Arial" w:cs="Arial"/>
          <w:b/>
          <w:bCs/>
        </w:rPr>
      </w:pPr>
      <w:r w:rsidRPr="5A7F9271">
        <w:rPr>
          <w:rFonts w:ascii="Arial" w:eastAsia="Arial" w:hAnsi="Arial" w:cs="Arial"/>
          <w:b/>
          <w:bCs/>
        </w:rPr>
        <w:lastRenderedPageBreak/>
        <w:t>Sample Lesson</w:t>
      </w:r>
      <w:r w:rsidR="00755768">
        <w:rPr>
          <w:rFonts w:ascii="Arial" w:eastAsia="Arial" w:hAnsi="Arial" w:cs="Arial"/>
          <w:b/>
          <w:bCs/>
        </w:rPr>
        <w:t>: Typing Fluency</w:t>
      </w:r>
    </w:p>
    <w:tbl>
      <w:tblPr>
        <w:tblStyle w:val="TableGrid"/>
        <w:tblW w:w="0" w:type="auto"/>
        <w:tblLayout w:type="fixed"/>
        <w:tblLook w:val="06A0" w:firstRow="1" w:lastRow="0" w:firstColumn="1" w:lastColumn="0" w:noHBand="1" w:noVBand="1"/>
      </w:tblPr>
      <w:tblGrid>
        <w:gridCol w:w="9360"/>
      </w:tblGrid>
      <w:tr w:rsidR="1051FD38" w14:paraId="65C219AB" w14:textId="77777777" w:rsidTr="2488E048">
        <w:trPr>
          <w:trHeight w:val="300"/>
        </w:trPr>
        <w:tc>
          <w:tcPr>
            <w:tcW w:w="9360" w:type="dxa"/>
            <w:shd w:val="clear" w:color="auto" w:fill="C1F0C7" w:themeFill="accent3" w:themeFillTint="33"/>
          </w:tcPr>
          <w:p w14:paraId="2306C276" w14:textId="16D4F753" w:rsidR="33CD0CEA" w:rsidRDefault="33CD0CEA" w:rsidP="1051FD38">
            <w:pPr>
              <w:jc w:val="center"/>
              <w:rPr>
                <w:rFonts w:ascii="Arial" w:eastAsia="Arial" w:hAnsi="Arial" w:cs="Arial"/>
              </w:rPr>
            </w:pPr>
            <w:r w:rsidRPr="5A7F9271">
              <w:rPr>
                <w:rFonts w:ascii="Arial" w:eastAsia="Arial" w:hAnsi="Arial" w:cs="Arial"/>
              </w:rPr>
              <w:t>Instructions</w:t>
            </w:r>
          </w:p>
        </w:tc>
      </w:tr>
      <w:tr w:rsidR="1051FD38" w14:paraId="261E0292" w14:textId="77777777" w:rsidTr="2488E048">
        <w:trPr>
          <w:trHeight w:val="300"/>
        </w:trPr>
        <w:tc>
          <w:tcPr>
            <w:tcW w:w="9360" w:type="dxa"/>
          </w:tcPr>
          <w:p w14:paraId="7CA72259" w14:textId="054EA1A4" w:rsidR="582C2FC8" w:rsidRDefault="5C61F7B4" w:rsidP="2488E048">
            <w:pPr>
              <w:spacing w:after="160" w:line="278" w:lineRule="auto"/>
              <w:rPr>
                <w:rFonts w:ascii="Arial" w:eastAsia="Arial" w:hAnsi="Arial" w:cs="Arial"/>
                <w:b/>
                <w:bCs/>
              </w:rPr>
            </w:pPr>
            <w:r w:rsidRPr="2488E048">
              <w:rPr>
                <w:rFonts w:ascii="Arial" w:eastAsia="Arial" w:hAnsi="Arial" w:cs="Arial"/>
                <w:b/>
                <w:bCs/>
              </w:rPr>
              <w:t>Materials</w:t>
            </w:r>
          </w:p>
          <w:p w14:paraId="0DE9A830" w14:textId="35F46728" w:rsidR="582C2FC8" w:rsidRDefault="5C61F7B4" w:rsidP="2488E048">
            <w:pPr>
              <w:pStyle w:val="ListParagraph"/>
              <w:numPr>
                <w:ilvl w:val="0"/>
                <w:numId w:val="18"/>
              </w:numPr>
              <w:spacing w:after="160" w:line="278" w:lineRule="auto"/>
              <w:rPr>
                <w:rFonts w:ascii="Arial" w:eastAsia="Arial" w:hAnsi="Arial" w:cs="Arial"/>
              </w:rPr>
            </w:pPr>
            <w:r w:rsidRPr="2488E048">
              <w:rPr>
                <w:rFonts w:ascii="Arial" w:eastAsia="Arial" w:hAnsi="Arial" w:cs="Arial"/>
              </w:rPr>
              <w:t>Computers</w:t>
            </w:r>
          </w:p>
          <w:p w14:paraId="0428B8CD" w14:textId="7A93007E" w:rsidR="582C2FC8" w:rsidRDefault="5C61F7B4" w:rsidP="2488E048">
            <w:pPr>
              <w:pStyle w:val="ListParagraph"/>
              <w:numPr>
                <w:ilvl w:val="0"/>
                <w:numId w:val="18"/>
              </w:numPr>
              <w:spacing w:after="160" w:line="278" w:lineRule="auto"/>
              <w:rPr>
                <w:rFonts w:ascii="Arial" w:eastAsia="Arial" w:hAnsi="Arial" w:cs="Arial"/>
              </w:rPr>
            </w:pPr>
            <w:r w:rsidRPr="2488E048">
              <w:rPr>
                <w:rFonts w:ascii="Arial" w:eastAsia="Arial" w:hAnsi="Arial" w:cs="Arial"/>
              </w:rPr>
              <w:t>Typing test website (Typing.com)</w:t>
            </w:r>
          </w:p>
          <w:p w14:paraId="4265150A" w14:textId="5932FA8A" w:rsidR="582C2FC8" w:rsidRDefault="5C61F7B4" w:rsidP="2488E048">
            <w:pPr>
              <w:pStyle w:val="ListParagraph"/>
              <w:numPr>
                <w:ilvl w:val="0"/>
                <w:numId w:val="18"/>
              </w:numPr>
              <w:spacing w:after="160" w:line="278" w:lineRule="auto"/>
              <w:rPr>
                <w:rFonts w:ascii="Arial" w:eastAsia="Arial" w:hAnsi="Arial" w:cs="Arial"/>
              </w:rPr>
            </w:pPr>
            <w:r w:rsidRPr="2488E048">
              <w:rPr>
                <w:rFonts w:ascii="Arial" w:eastAsia="Arial" w:hAnsi="Arial" w:cs="Arial"/>
              </w:rPr>
              <w:t>Timer</w:t>
            </w:r>
          </w:p>
          <w:p w14:paraId="6AAD3A41" w14:textId="08A2F1EA" w:rsidR="582C2FC8" w:rsidRDefault="582C2FC8" w:rsidP="5A7F9271">
            <w:pPr>
              <w:rPr>
                <w:rFonts w:ascii="Arial" w:eastAsia="Arial" w:hAnsi="Arial" w:cs="Arial"/>
              </w:rPr>
            </w:pPr>
            <w:r w:rsidRPr="2488E048">
              <w:rPr>
                <w:rFonts w:ascii="Arial" w:eastAsia="Arial" w:hAnsi="Arial" w:cs="Arial"/>
              </w:rPr>
              <w:t>*Before the activity, create an instructor account on Typing.co</w:t>
            </w:r>
            <w:r w:rsidR="2A414E41" w:rsidRPr="2488E048">
              <w:rPr>
                <w:rFonts w:ascii="Arial" w:eastAsia="Arial" w:hAnsi="Arial" w:cs="Arial"/>
              </w:rPr>
              <w:t>m</w:t>
            </w:r>
            <w:r w:rsidRPr="2488E048">
              <w:rPr>
                <w:rFonts w:ascii="Arial" w:eastAsia="Arial" w:hAnsi="Arial" w:cs="Arial"/>
              </w:rPr>
              <w:t>.</w:t>
            </w:r>
            <w:r w:rsidR="7ACA2B80" w:rsidRPr="2488E048">
              <w:rPr>
                <w:rFonts w:ascii="Arial" w:eastAsia="Arial" w:hAnsi="Arial" w:cs="Arial"/>
              </w:rPr>
              <w:t xml:space="preserve"> </w:t>
            </w:r>
          </w:p>
          <w:p w14:paraId="65B1CD2A" w14:textId="0163DED2" w:rsidR="4DB923CF" w:rsidRDefault="4DB923CF" w:rsidP="5A7F9271">
            <w:pPr>
              <w:rPr>
                <w:rFonts w:ascii="Arial" w:eastAsia="Arial" w:hAnsi="Arial" w:cs="Arial"/>
              </w:rPr>
            </w:pPr>
            <w:r w:rsidRPr="5A7F9271">
              <w:rPr>
                <w:rFonts w:ascii="Arial" w:eastAsia="Arial" w:hAnsi="Arial" w:cs="Arial"/>
              </w:rPr>
              <w:t>*Before the activity, print out copies of this image. There should be one for every pair of students.</w:t>
            </w:r>
          </w:p>
          <w:p w14:paraId="67736EAD" w14:textId="0C6C6B6D" w:rsidR="4DB923CF" w:rsidRDefault="4DB923CF" w:rsidP="5A7F9271">
            <w:pPr>
              <w:rPr>
                <w:rFonts w:ascii="Arial" w:eastAsia="Arial" w:hAnsi="Arial" w:cs="Arial"/>
              </w:rPr>
            </w:pPr>
            <w:r w:rsidRPr="5A7F9271">
              <w:rPr>
                <w:rFonts w:ascii="Arial" w:eastAsia="Arial" w:hAnsi="Arial" w:cs="Arial"/>
              </w:rPr>
              <w:t xml:space="preserve"> </w:t>
            </w:r>
            <w:r>
              <w:rPr>
                <w:noProof/>
              </w:rPr>
              <w:drawing>
                <wp:inline distT="0" distB="0" distL="0" distR="0" wp14:anchorId="10DEFFA2" wp14:editId="0971FE88">
                  <wp:extent cx="3861570" cy="2396836"/>
                  <wp:effectExtent l="0" t="0" r="0" b="0"/>
                  <wp:docPr id="1018248286" name="Picture 101824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61570" cy="2396836"/>
                          </a:xfrm>
                          <a:prstGeom prst="rect">
                            <a:avLst/>
                          </a:prstGeom>
                        </pic:spPr>
                      </pic:pic>
                    </a:graphicData>
                  </a:graphic>
                </wp:inline>
              </w:drawing>
            </w:r>
          </w:p>
          <w:p w14:paraId="403BF073" w14:textId="6AA25867" w:rsidR="5A7F9271" w:rsidRDefault="5A7F9271" w:rsidP="5A7F9271">
            <w:pPr>
              <w:rPr>
                <w:rFonts w:ascii="Arial" w:eastAsia="Arial" w:hAnsi="Arial" w:cs="Arial"/>
              </w:rPr>
            </w:pPr>
          </w:p>
          <w:p w14:paraId="6795CE76" w14:textId="61A8FFD0" w:rsidR="5A7F9271" w:rsidRDefault="5A7F9271" w:rsidP="5A7F9271">
            <w:pPr>
              <w:rPr>
                <w:rFonts w:ascii="Arial" w:eastAsia="Arial" w:hAnsi="Arial" w:cs="Arial"/>
              </w:rPr>
            </w:pPr>
          </w:p>
          <w:p w14:paraId="6E129AF1" w14:textId="00029D8C" w:rsidR="47CA2A91" w:rsidRDefault="47CA2A91" w:rsidP="1051FD38">
            <w:pPr>
              <w:rPr>
                <w:rFonts w:ascii="Arial" w:eastAsia="Arial" w:hAnsi="Arial" w:cs="Arial"/>
              </w:rPr>
            </w:pPr>
            <w:r w:rsidRPr="5A7F9271">
              <w:rPr>
                <w:rFonts w:ascii="Arial" w:eastAsia="Arial" w:hAnsi="Arial" w:cs="Arial"/>
              </w:rPr>
              <w:t>Have students sit up straight with their feet flat on the floor and their elbows at a 90-degree angle. Demonstrate this typing posture</w:t>
            </w:r>
            <w:r w:rsidR="3A7D8A38" w:rsidRPr="5A7F9271">
              <w:rPr>
                <w:rFonts w:ascii="Arial" w:eastAsia="Arial" w:hAnsi="Arial" w:cs="Arial"/>
              </w:rPr>
              <w:t xml:space="preserve"> or </w:t>
            </w:r>
            <w:r w:rsidR="17586D03" w:rsidRPr="5A7F9271">
              <w:rPr>
                <w:rFonts w:ascii="Arial" w:eastAsia="Arial" w:hAnsi="Arial" w:cs="Arial"/>
              </w:rPr>
              <w:t xml:space="preserve">display </w:t>
            </w:r>
            <w:r w:rsidR="3A7D8A38" w:rsidRPr="5A7F9271">
              <w:rPr>
                <w:rFonts w:ascii="Arial" w:eastAsia="Arial" w:hAnsi="Arial" w:cs="Arial"/>
              </w:rPr>
              <w:t>the visual down below</w:t>
            </w:r>
            <w:r w:rsidRPr="5A7F9271">
              <w:rPr>
                <w:rFonts w:ascii="Arial" w:eastAsia="Arial" w:hAnsi="Arial" w:cs="Arial"/>
              </w:rPr>
              <w:t xml:space="preserve"> to the </w:t>
            </w:r>
            <w:r w:rsidR="126DB25E" w:rsidRPr="5A7F9271">
              <w:rPr>
                <w:rFonts w:ascii="Arial" w:eastAsia="Arial" w:hAnsi="Arial" w:cs="Arial"/>
              </w:rPr>
              <w:t>students and</w:t>
            </w:r>
            <w:r w:rsidRPr="5A7F9271">
              <w:rPr>
                <w:rFonts w:ascii="Arial" w:eastAsia="Arial" w:hAnsi="Arial" w:cs="Arial"/>
              </w:rPr>
              <w:t xml:space="preserve"> </w:t>
            </w:r>
            <w:r w:rsidR="0C76DE61" w:rsidRPr="5A7F9271">
              <w:rPr>
                <w:rFonts w:ascii="Arial" w:eastAsia="Arial" w:hAnsi="Arial" w:cs="Arial"/>
              </w:rPr>
              <w:t>explain that this position can improve typing speed and accuracy</w:t>
            </w:r>
            <w:r w:rsidR="27E8E3D9" w:rsidRPr="5A7F9271">
              <w:rPr>
                <w:rFonts w:ascii="Arial" w:eastAsia="Arial" w:hAnsi="Arial" w:cs="Arial"/>
              </w:rPr>
              <w:t xml:space="preserve"> and takes care of our body.</w:t>
            </w:r>
          </w:p>
          <w:p w14:paraId="4AB3006C" w14:textId="08AF715A" w:rsidR="5A7F9271" w:rsidRDefault="5A7F9271" w:rsidP="5A7F9271">
            <w:pPr>
              <w:rPr>
                <w:rFonts w:ascii="Arial" w:eastAsia="Arial" w:hAnsi="Arial" w:cs="Arial"/>
              </w:rPr>
            </w:pPr>
          </w:p>
          <w:p w14:paraId="5145E5C7" w14:textId="6BACA123" w:rsidR="28E9D723" w:rsidRDefault="28E9D723" w:rsidP="5A7F9271">
            <w:pPr>
              <w:rPr>
                <w:rFonts w:ascii="Arial" w:eastAsia="Arial" w:hAnsi="Arial" w:cs="Arial"/>
              </w:rPr>
            </w:pPr>
            <w:r w:rsidRPr="5A7F9271">
              <w:rPr>
                <w:rFonts w:ascii="Arial" w:eastAsia="Arial" w:hAnsi="Arial" w:cs="Arial"/>
                <w:b/>
                <w:bCs/>
              </w:rPr>
              <w:t>Additional explicit instructions to fold in:</w:t>
            </w:r>
          </w:p>
          <w:p w14:paraId="2827185A" w14:textId="02B6590E" w:rsidR="28E9D723" w:rsidRDefault="28E9D723" w:rsidP="5A7F9271">
            <w:pPr>
              <w:pStyle w:val="ListParagraph"/>
              <w:numPr>
                <w:ilvl w:val="0"/>
                <w:numId w:val="16"/>
              </w:numPr>
              <w:rPr>
                <w:rFonts w:ascii="Arial" w:eastAsia="Arial" w:hAnsi="Arial" w:cs="Arial"/>
              </w:rPr>
            </w:pPr>
            <w:r w:rsidRPr="5A7F9271">
              <w:rPr>
                <w:rFonts w:ascii="Arial" w:eastAsia="Arial" w:hAnsi="Arial" w:cs="Arial"/>
              </w:rPr>
              <w:t xml:space="preserve">Feel the texture on the f and j keys to help you find the home row keys and keep your fingers anchored to the home row keys. </w:t>
            </w:r>
          </w:p>
          <w:p w14:paraId="5CD14605" w14:textId="41178B96" w:rsidR="28E9D723" w:rsidRDefault="28E9D723" w:rsidP="5A7F9271">
            <w:pPr>
              <w:pStyle w:val="ListParagraph"/>
              <w:numPr>
                <w:ilvl w:val="0"/>
                <w:numId w:val="16"/>
              </w:numPr>
              <w:rPr>
                <w:rFonts w:ascii="Arial" w:eastAsia="Arial" w:hAnsi="Arial" w:cs="Arial"/>
              </w:rPr>
            </w:pPr>
            <w:r w:rsidRPr="5A7F9271">
              <w:rPr>
                <w:rFonts w:ascii="Arial" w:eastAsia="Arial" w:hAnsi="Arial" w:cs="Arial"/>
              </w:rPr>
              <w:t>Use your pinky finger to hold the shift key while you type a capital letter.</w:t>
            </w:r>
          </w:p>
          <w:p w14:paraId="02B53E1C" w14:textId="0EF9A52C" w:rsidR="3AD064D8" w:rsidRDefault="3AD064D8" w:rsidP="3AD064D8">
            <w:pPr>
              <w:rPr>
                <w:rFonts w:ascii="Arial" w:eastAsia="Arial" w:hAnsi="Arial" w:cs="Arial"/>
              </w:rPr>
            </w:pPr>
          </w:p>
          <w:p w14:paraId="00AD42BA" w14:textId="782DF4F4" w:rsidR="1051FD38" w:rsidRDefault="47CA2A91" w:rsidP="1051FD38">
            <w:pPr>
              <w:rPr>
                <w:rFonts w:ascii="Arial" w:eastAsia="Arial" w:hAnsi="Arial" w:cs="Arial"/>
              </w:rPr>
            </w:pPr>
            <w:r>
              <w:rPr>
                <w:noProof/>
              </w:rPr>
              <w:lastRenderedPageBreak/>
              <w:drawing>
                <wp:inline distT="0" distB="0" distL="0" distR="0" wp14:anchorId="5A4AA9DB" wp14:editId="6951FD5E">
                  <wp:extent cx="3355558" cy="2518045"/>
                  <wp:effectExtent l="0" t="0" r="0" b="0"/>
                  <wp:docPr id="1233978160" name="Picture 123397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55558" cy="2518045"/>
                          </a:xfrm>
                          <a:prstGeom prst="rect">
                            <a:avLst/>
                          </a:prstGeom>
                        </pic:spPr>
                      </pic:pic>
                    </a:graphicData>
                  </a:graphic>
                </wp:inline>
              </w:drawing>
            </w:r>
          </w:p>
        </w:tc>
      </w:tr>
      <w:tr w:rsidR="1051FD38" w14:paraId="7669826B" w14:textId="77777777" w:rsidTr="2488E048">
        <w:trPr>
          <w:trHeight w:val="300"/>
        </w:trPr>
        <w:tc>
          <w:tcPr>
            <w:tcW w:w="9360" w:type="dxa"/>
          </w:tcPr>
          <w:p w14:paraId="6AF0FBF7" w14:textId="0387DAF8" w:rsidR="1C92D6BF" w:rsidRDefault="1C92D6BF" w:rsidP="1051FD38">
            <w:pPr>
              <w:jc w:val="center"/>
              <w:rPr>
                <w:rFonts w:ascii="Arial" w:eastAsia="Arial" w:hAnsi="Arial" w:cs="Arial"/>
                <w:b/>
                <w:bCs/>
              </w:rPr>
            </w:pPr>
            <w:r w:rsidRPr="5A7F9271">
              <w:rPr>
                <w:rFonts w:ascii="Arial" w:eastAsia="Arial" w:hAnsi="Arial" w:cs="Arial"/>
                <w:b/>
                <w:bCs/>
              </w:rPr>
              <w:lastRenderedPageBreak/>
              <w:t>I do</w:t>
            </w:r>
          </w:p>
          <w:p w14:paraId="2428868F" w14:textId="74232741" w:rsidR="1051FD38" w:rsidRDefault="3FB79CEA" w:rsidP="1051FD38">
            <w:pPr>
              <w:rPr>
                <w:rFonts w:ascii="Arial" w:eastAsia="Arial" w:hAnsi="Arial" w:cs="Arial"/>
              </w:rPr>
            </w:pPr>
            <w:r w:rsidRPr="5A7F9271">
              <w:rPr>
                <w:rFonts w:ascii="Arial" w:eastAsia="Arial" w:hAnsi="Arial" w:cs="Arial"/>
              </w:rPr>
              <w:t xml:space="preserve">While in the correct typing posture, log on to Typing.com and </w:t>
            </w:r>
            <w:r w:rsidR="7926CA34" w:rsidRPr="5A7F9271">
              <w:rPr>
                <w:rFonts w:ascii="Arial" w:eastAsia="Arial" w:hAnsi="Arial" w:cs="Arial"/>
              </w:rPr>
              <w:t xml:space="preserve">pull up the 1:00 </w:t>
            </w:r>
            <w:r w:rsidR="1DDBB51F" w:rsidRPr="5A7F9271">
              <w:rPr>
                <w:rFonts w:ascii="Arial" w:eastAsia="Arial" w:hAnsi="Arial" w:cs="Arial"/>
              </w:rPr>
              <w:t xml:space="preserve">minute </w:t>
            </w:r>
            <w:r w:rsidR="7926CA34" w:rsidRPr="5A7F9271">
              <w:rPr>
                <w:rFonts w:ascii="Arial" w:eastAsia="Arial" w:hAnsi="Arial" w:cs="Arial"/>
              </w:rPr>
              <w:t xml:space="preserve">typing test. </w:t>
            </w:r>
            <w:r w:rsidR="21FE088E" w:rsidRPr="5A7F9271">
              <w:rPr>
                <w:rFonts w:ascii="Arial" w:eastAsia="Arial" w:hAnsi="Arial" w:cs="Arial"/>
              </w:rPr>
              <w:t xml:space="preserve">Project your fingers typing on a screen to the class. Point out to </w:t>
            </w:r>
            <w:r w:rsidR="7926CA34" w:rsidRPr="5A7F9271">
              <w:rPr>
                <w:rFonts w:ascii="Arial" w:eastAsia="Arial" w:hAnsi="Arial" w:cs="Arial"/>
              </w:rPr>
              <w:t>your students how you are typing w</w:t>
            </w:r>
            <w:r w:rsidR="02B0E71A" w:rsidRPr="5A7F9271">
              <w:rPr>
                <w:rFonts w:ascii="Arial" w:eastAsia="Arial" w:hAnsi="Arial" w:cs="Arial"/>
              </w:rPr>
              <w:t xml:space="preserve">ith </w:t>
            </w:r>
            <w:r w:rsidR="7926CA34" w:rsidRPr="5A7F9271">
              <w:rPr>
                <w:rFonts w:ascii="Arial" w:eastAsia="Arial" w:hAnsi="Arial" w:cs="Arial"/>
              </w:rPr>
              <w:t xml:space="preserve">your eyes on the screen, and not on the keyboard. </w:t>
            </w:r>
            <w:r w:rsidR="1CA1DA99" w:rsidRPr="5A7F9271">
              <w:rPr>
                <w:rFonts w:ascii="Arial" w:eastAsia="Arial" w:hAnsi="Arial" w:cs="Arial"/>
              </w:rPr>
              <w:t xml:space="preserve">Point out that </w:t>
            </w:r>
            <w:r w:rsidR="4B091218" w:rsidRPr="5A7F9271">
              <w:rPr>
                <w:rFonts w:ascii="Arial" w:eastAsia="Arial" w:hAnsi="Arial" w:cs="Arial"/>
              </w:rPr>
              <w:t xml:space="preserve">certain fingers are only hitting certain keys. </w:t>
            </w:r>
          </w:p>
          <w:p w14:paraId="2D35DC57" w14:textId="02BF4913" w:rsidR="1051FD38" w:rsidRDefault="1051FD38" w:rsidP="5A7F9271">
            <w:pPr>
              <w:rPr>
                <w:rFonts w:ascii="Arial" w:eastAsia="Arial" w:hAnsi="Arial" w:cs="Arial"/>
              </w:rPr>
            </w:pPr>
          </w:p>
          <w:p w14:paraId="60B813A1" w14:textId="235C5059" w:rsidR="1051FD38" w:rsidRDefault="6006C227" w:rsidP="5A7F9271">
            <w:pPr>
              <w:rPr>
                <w:rFonts w:ascii="Arial" w:eastAsia="Arial" w:hAnsi="Arial" w:cs="Arial"/>
              </w:rPr>
            </w:pPr>
            <w:r w:rsidRPr="5A7F9271">
              <w:rPr>
                <w:rFonts w:ascii="Arial" w:eastAsia="Arial" w:hAnsi="Arial" w:cs="Arial"/>
              </w:rPr>
              <w:t xml:space="preserve">When you are done with the typing test, ask your students what they noticed when you typed. </w:t>
            </w:r>
            <w:r w:rsidR="2DB60EA6" w:rsidRPr="5A7F9271">
              <w:rPr>
                <w:rFonts w:ascii="Arial" w:eastAsia="Arial" w:hAnsi="Arial" w:cs="Arial"/>
              </w:rPr>
              <w:t xml:space="preserve">Display </w:t>
            </w:r>
            <w:r w:rsidRPr="5A7F9271">
              <w:rPr>
                <w:rFonts w:ascii="Arial" w:eastAsia="Arial" w:hAnsi="Arial" w:cs="Arial"/>
              </w:rPr>
              <w:t xml:space="preserve">this visual </w:t>
            </w:r>
            <w:r w:rsidR="6D7B35FD" w:rsidRPr="5A7F9271">
              <w:rPr>
                <w:rFonts w:ascii="Arial" w:eastAsia="Arial" w:hAnsi="Arial" w:cs="Arial"/>
              </w:rPr>
              <w:t>to the class</w:t>
            </w:r>
            <w:r w:rsidRPr="5A7F9271">
              <w:rPr>
                <w:rFonts w:ascii="Arial" w:eastAsia="Arial" w:hAnsi="Arial" w:cs="Arial"/>
              </w:rPr>
              <w:t xml:space="preserve">. </w:t>
            </w:r>
            <w:r>
              <w:rPr>
                <w:noProof/>
              </w:rPr>
              <w:drawing>
                <wp:inline distT="0" distB="0" distL="0" distR="0" wp14:anchorId="7749A32F" wp14:editId="11A62C1E">
                  <wp:extent cx="3867150" cy="2400300"/>
                  <wp:effectExtent l="0" t="0" r="0" b="0"/>
                  <wp:docPr id="231691244" name="Picture 231691244" descr="On a standard QWERTY keyboard, what is different about the letters F and J?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867150" cy="2400300"/>
                          </a:xfrm>
                          <a:prstGeom prst="rect">
                            <a:avLst/>
                          </a:prstGeom>
                        </pic:spPr>
                      </pic:pic>
                    </a:graphicData>
                  </a:graphic>
                </wp:inline>
              </w:drawing>
            </w:r>
          </w:p>
          <w:p w14:paraId="7E416931" w14:textId="50300EF3" w:rsidR="1051FD38" w:rsidRDefault="1FD65296" w:rsidP="5A7F9271">
            <w:pPr>
              <w:rPr>
                <w:rFonts w:ascii="Arial" w:eastAsia="Arial" w:hAnsi="Arial" w:cs="Arial"/>
              </w:rPr>
            </w:pPr>
            <w:r w:rsidRPr="5A7F9271">
              <w:rPr>
                <w:rFonts w:ascii="Arial" w:eastAsia="Arial" w:hAnsi="Arial" w:cs="Arial"/>
              </w:rPr>
              <w:t>Point out how your two index fingers only typed on the green keys, your middle fingers only typed on the yellow keys, your ring fingers only typed on the orange keys, and your pinkies only typed on the purple keys.</w:t>
            </w:r>
          </w:p>
          <w:p w14:paraId="7B57733C" w14:textId="5DC7AD1A" w:rsidR="1051FD38" w:rsidRDefault="1051FD38" w:rsidP="1051FD38">
            <w:pPr>
              <w:rPr>
                <w:rFonts w:ascii="Arial" w:eastAsia="Arial" w:hAnsi="Arial" w:cs="Arial"/>
              </w:rPr>
            </w:pPr>
          </w:p>
          <w:p w14:paraId="6BBDB840" w14:textId="03F29DA4" w:rsidR="5A7F9271" w:rsidRDefault="5A7F9271" w:rsidP="5A7F9271">
            <w:pPr>
              <w:rPr>
                <w:rFonts w:ascii="Arial" w:eastAsia="Arial" w:hAnsi="Arial" w:cs="Arial"/>
              </w:rPr>
            </w:pPr>
          </w:p>
          <w:p w14:paraId="32BD7908" w14:textId="3AB765DB" w:rsidR="1C92D6BF" w:rsidRDefault="1C92D6BF" w:rsidP="1051FD38">
            <w:pPr>
              <w:jc w:val="center"/>
              <w:rPr>
                <w:rFonts w:ascii="Arial" w:eastAsia="Arial" w:hAnsi="Arial" w:cs="Arial"/>
                <w:b/>
                <w:bCs/>
              </w:rPr>
            </w:pPr>
            <w:r w:rsidRPr="5A7F9271">
              <w:rPr>
                <w:rFonts w:ascii="Arial" w:eastAsia="Arial" w:hAnsi="Arial" w:cs="Arial"/>
                <w:b/>
                <w:bCs/>
              </w:rPr>
              <w:t>We do</w:t>
            </w:r>
          </w:p>
          <w:p w14:paraId="72B15A99" w14:textId="0FD5F80D" w:rsidR="1051FD38" w:rsidRDefault="0D7DF889" w:rsidP="5A7F9271">
            <w:pPr>
              <w:rPr>
                <w:rFonts w:ascii="Arial" w:eastAsia="Arial" w:hAnsi="Arial" w:cs="Arial"/>
              </w:rPr>
            </w:pPr>
            <w:r w:rsidRPr="5A7F9271">
              <w:rPr>
                <w:rFonts w:ascii="Arial" w:eastAsia="Arial" w:hAnsi="Arial" w:cs="Arial"/>
              </w:rPr>
              <w:t xml:space="preserve">Instruct students to </w:t>
            </w:r>
            <w:proofErr w:type="gramStart"/>
            <w:r w:rsidRPr="5A7F9271">
              <w:rPr>
                <w:rFonts w:ascii="Arial" w:eastAsia="Arial" w:hAnsi="Arial" w:cs="Arial"/>
              </w:rPr>
              <w:t>open up</w:t>
            </w:r>
            <w:proofErr w:type="gramEnd"/>
            <w:r w:rsidRPr="5A7F9271">
              <w:rPr>
                <w:rFonts w:ascii="Arial" w:eastAsia="Arial" w:hAnsi="Arial" w:cs="Arial"/>
              </w:rPr>
              <w:t xml:space="preserve"> Typing.com and create an account through Google </w:t>
            </w:r>
            <w:proofErr w:type="gramStart"/>
            <w:r w:rsidRPr="5A7F9271">
              <w:rPr>
                <w:rFonts w:ascii="Arial" w:eastAsia="Arial" w:hAnsi="Arial" w:cs="Arial"/>
              </w:rPr>
              <w:t>in order to</w:t>
            </w:r>
            <w:proofErr w:type="gramEnd"/>
            <w:r w:rsidRPr="5A7F9271">
              <w:rPr>
                <w:rFonts w:ascii="Arial" w:eastAsia="Arial" w:hAnsi="Arial" w:cs="Arial"/>
              </w:rPr>
              <w:t xml:space="preserve"> save progress.</w:t>
            </w:r>
          </w:p>
          <w:p w14:paraId="51A7227A" w14:textId="45E9D9CF" w:rsidR="1051FD38" w:rsidRDefault="1051FD38" w:rsidP="5A7F9271">
            <w:pPr>
              <w:rPr>
                <w:rFonts w:ascii="Arial" w:eastAsia="Arial" w:hAnsi="Arial" w:cs="Arial"/>
              </w:rPr>
            </w:pPr>
          </w:p>
          <w:p w14:paraId="1743C511" w14:textId="530E642F" w:rsidR="1051FD38" w:rsidRDefault="49344B67" w:rsidP="5A7F9271">
            <w:pPr>
              <w:rPr>
                <w:rFonts w:ascii="Arial" w:eastAsia="Arial" w:hAnsi="Arial" w:cs="Arial"/>
              </w:rPr>
            </w:pPr>
            <w:r w:rsidRPr="5A7F9271">
              <w:rPr>
                <w:rFonts w:ascii="Arial" w:eastAsia="Arial" w:hAnsi="Arial" w:cs="Arial"/>
              </w:rPr>
              <w:lastRenderedPageBreak/>
              <w:t xml:space="preserve">Have the students pair up and choose which student will be typing first. Instruct the student that will be typing first </w:t>
            </w:r>
            <w:r w:rsidR="08F91744" w:rsidRPr="5A7F9271">
              <w:rPr>
                <w:rFonts w:ascii="Arial" w:eastAsia="Arial" w:hAnsi="Arial" w:cs="Arial"/>
              </w:rPr>
              <w:t xml:space="preserve">to </w:t>
            </w:r>
            <w:r w:rsidR="25ADC5D8" w:rsidRPr="5A7F9271">
              <w:rPr>
                <w:rFonts w:ascii="Arial" w:eastAsia="Arial" w:hAnsi="Arial" w:cs="Arial"/>
              </w:rPr>
              <w:t>go to the</w:t>
            </w:r>
            <w:r w:rsidR="3B277E66" w:rsidRPr="5A7F9271">
              <w:rPr>
                <w:rFonts w:ascii="Arial" w:eastAsia="Arial" w:hAnsi="Arial" w:cs="Arial"/>
              </w:rPr>
              <w:t xml:space="preserve"> ‘Game’ tab on</w:t>
            </w:r>
            <w:r w:rsidR="08F91744" w:rsidRPr="5A7F9271">
              <w:rPr>
                <w:rFonts w:ascii="Arial" w:eastAsia="Arial" w:hAnsi="Arial" w:cs="Arial"/>
              </w:rPr>
              <w:t xml:space="preserve"> the websit</w:t>
            </w:r>
            <w:r w:rsidR="12CA295B" w:rsidRPr="5A7F9271">
              <w:rPr>
                <w:rFonts w:ascii="Arial" w:eastAsia="Arial" w:hAnsi="Arial" w:cs="Arial"/>
              </w:rPr>
              <w:t>e</w:t>
            </w:r>
            <w:r w:rsidR="556A34EC" w:rsidRPr="5A7F9271">
              <w:rPr>
                <w:rFonts w:ascii="Arial" w:eastAsia="Arial" w:hAnsi="Arial" w:cs="Arial"/>
              </w:rPr>
              <w:t xml:space="preserve"> and click the ‘Type </w:t>
            </w:r>
            <w:proofErr w:type="spellStart"/>
            <w:r w:rsidR="556A34EC" w:rsidRPr="5A7F9271">
              <w:rPr>
                <w:rFonts w:ascii="Arial" w:eastAsia="Arial" w:hAnsi="Arial" w:cs="Arial"/>
              </w:rPr>
              <w:t>Toss’</w:t>
            </w:r>
            <w:proofErr w:type="spellEnd"/>
            <w:r w:rsidR="556A34EC" w:rsidRPr="5A7F9271">
              <w:rPr>
                <w:rFonts w:ascii="Arial" w:eastAsia="Arial" w:hAnsi="Arial" w:cs="Arial"/>
              </w:rPr>
              <w:t xml:space="preserve"> game. </w:t>
            </w:r>
            <w:r w:rsidR="11E27719" w:rsidRPr="5A7F9271">
              <w:rPr>
                <w:rFonts w:ascii="Arial" w:eastAsia="Arial" w:hAnsi="Arial" w:cs="Arial"/>
              </w:rPr>
              <w:t>Instruct them to choose the easy difficulty level and the home row lesson type</w:t>
            </w:r>
            <w:r w:rsidR="716436A6" w:rsidRPr="5A7F9271">
              <w:rPr>
                <w:rFonts w:ascii="Arial" w:eastAsia="Arial" w:hAnsi="Arial" w:cs="Arial"/>
              </w:rPr>
              <w:t xml:space="preserve">; </w:t>
            </w:r>
            <w:r w:rsidR="11E27719" w:rsidRPr="5A7F9271">
              <w:rPr>
                <w:rFonts w:ascii="Arial" w:eastAsia="Arial" w:hAnsi="Arial" w:cs="Arial"/>
              </w:rPr>
              <w:t>you can modify</w:t>
            </w:r>
            <w:r w:rsidR="036104DA" w:rsidRPr="5A7F9271">
              <w:rPr>
                <w:rFonts w:ascii="Arial" w:eastAsia="Arial" w:hAnsi="Arial" w:cs="Arial"/>
              </w:rPr>
              <w:t xml:space="preserve"> this as the students' progress in their skills. Have </w:t>
            </w:r>
            <w:r w:rsidR="643503AE" w:rsidRPr="5A7F9271">
              <w:rPr>
                <w:rFonts w:ascii="Arial" w:eastAsia="Arial" w:hAnsi="Arial" w:cs="Arial"/>
              </w:rPr>
              <w:t>the</w:t>
            </w:r>
            <w:r w:rsidR="036104DA" w:rsidRPr="5A7F9271">
              <w:rPr>
                <w:rFonts w:ascii="Arial" w:eastAsia="Arial" w:hAnsi="Arial" w:cs="Arial"/>
              </w:rPr>
              <w:t xml:space="preserve"> student that is not typing </w:t>
            </w:r>
            <w:r w:rsidR="71353CDD" w:rsidRPr="5A7F9271">
              <w:rPr>
                <w:rFonts w:ascii="Arial" w:eastAsia="Arial" w:hAnsi="Arial" w:cs="Arial"/>
              </w:rPr>
              <w:t xml:space="preserve">yet </w:t>
            </w:r>
            <w:r w:rsidR="036104DA" w:rsidRPr="5A7F9271">
              <w:rPr>
                <w:rFonts w:ascii="Arial" w:eastAsia="Arial" w:hAnsi="Arial" w:cs="Arial"/>
              </w:rPr>
              <w:t xml:space="preserve">to </w:t>
            </w:r>
            <w:r w:rsidR="5CFD697E" w:rsidRPr="5A7F9271">
              <w:rPr>
                <w:rFonts w:ascii="Arial" w:eastAsia="Arial" w:hAnsi="Arial" w:cs="Arial"/>
              </w:rPr>
              <w:t>hold up th</w:t>
            </w:r>
            <w:r w:rsidR="61246D5C" w:rsidRPr="5A7F9271">
              <w:rPr>
                <w:rFonts w:ascii="Arial" w:eastAsia="Arial" w:hAnsi="Arial" w:cs="Arial"/>
              </w:rPr>
              <w:t>e</w:t>
            </w:r>
            <w:r w:rsidR="5CFD697E" w:rsidRPr="5A7F9271">
              <w:rPr>
                <w:rFonts w:ascii="Arial" w:eastAsia="Arial" w:hAnsi="Arial" w:cs="Arial"/>
              </w:rPr>
              <w:t xml:space="preserve"> visual</w:t>
            </w:r>
            <w:r w:rsidR="0164A4CE" w:rsidRPr="5A7F9271">
              <w:rPr>
                <w:rFonts w:ascii="Arial" w:eastAsia="Arial" w:hAnsi="Arial" w:cs="Arial"/>
              </w:rPr>
              <w:t xml:space="preserve"> (pictured below)</w:t>
            </w:r>
            <w:r w:rsidR="5CFD697E" w:rsidRPr="5A7F9271">
              <w:rPr>
                <w:rFonts w:ascii="Arial" w:eastAsia="Arial" w:hAnsi="Arial" w:cs="Arial"/>
              </w:rPr>
              <w:t xml:space="preserve"> right above the other person’s fingers.</w:t>
            </w:r>
            <w:r w:rsidR="487EA38A" w:rsidRPr="5A7F9271">
              <w:rPr>
                <w:rFonts w:ascii="Arial" w:eastAsia="Arial" w:hAnsi="Arial" w:cs="Arial"/>
              </w:rPr>
              <w:t xml:space="preserve"> </w:t>
            </w:r>
            <w:r w:rsidR="6A68B48A" w:rsidRPr="5A7F9271">
              <w:rPr>
                <w:rFonts w:ascii="Arial" w:eastAsia="Arial" w:hAnsi="Arial" w:cs="Arial"/>
              </w:rPr>
              <w:t xml:space="preserve">This aims to discourage students who use the ‘hunt and peck’ method. </w:t>
            </w:r>
            <w:r w:rsidR="487EA38A" w:rsidRPr="5A7F9271">
              <w:rPr>
                <w:rFonts w:ascii="Arial" w:eastAsia="Arial" w:hAnsi="Arial" w:cs="Arial"/>
              </w:rPr>
              <w:t xml:space="preserve">After the student finishes one round of ‘Type Toss,’ have the partners switch places. </w:t>
            </w:r>
          </w:p>
          <w:p w14:paraId="0984A5F3" w14:textId="67335EDC" w:rsidR="1051FD38" w:rsidRDefault="1051FD38" w:rsidP="5A7F9271">
            <w:pPr>
              <w:rPr>
                <w:rFonts w:ascii="Arial" w:eastAsia="Arial" w:hAnsi="Arial" w:cs="Arial"/>
              </w:rPr>
            </w:pPr>
          </w:p>
          <w:p w14:paraId="767F5A9F" w14:textId="5729A105" w:rsidR="1051FD38" w:rsidRDefault="5CFD697E" w:rsidP="5A7F9271">
            <w:pPr>
              <w:rPr>
                <w:rFonts w:ascii="Arial" w:eastAsia="Arial" w:hAnsi="Arial" w:cs="Arial"/>
              </w:rPr>
            </w:pPr>
            <w:r>
              <w:rPr>
                <w:noProof/>
              </w:rPr>
              <w:drawing>
                <wp:inline distT="0" distB="0" distL="0" distR="0" wp14:anchorId="114BA96A" wp14:editId="606DA4A3">
                  <wp:extent cx="3861570" cy="2396836"/>
                  <wp:effectExtent l="0" t="0" r="0" b="0"/>
                  <wp:docPr id="1502148797" name="Picture 150214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61570" cy="2396836"/>
                          </a:xfrm>
                          <a:prstGeom prst="rect">
                            <a:avLst/>
                          </a:prstGeom>
                        </pic:spPr>
                      </pic:pic>
                    </a:graphicData>
                  </a:graphic>
                </wp:inline>
              </w:drawing>
            </w:r>
          </w:p>
          <w:p w14:paraId="3CF6DF60" w14:textId="478581F6" w:rsidR="1051FD38" w:rsidRDefault="1051FD38" w:rsidP="1051FD38">
            <w:pPr>
              <w:rPr>
                <w:rFonts w:ascii="Arial" w:eastAsia="Arial" w:hAnsi="Arial" w:cs="Arial"/>
              </w:rPr>
            </w:pPr>
          </w:p>
          <w:p w14:paraId="5841FBDB" w14:textId="5821D486" w:rsidR="1051FD38" w:rsidRDefault="1051FD38" w:rsidP="1051FD38">
            <w:pPr>
              <w:rPr>
                <w:rFonts w:ascii="Arial" w:eastAsia="Arial" w:hAnsi="Arial" w:cs="Arial"/>
              </w:rPr>
            </w:pPr>
          </w:p>
          <w:p w14:paraId="7A4513C2" w14:textId="78CBC8C0" w:rsidR="1051FD38" w:rsidRDefault="1C92D6BF" w:rsidP="5A7F9271">
            <w:pPr>
              <w:jc w:val="center"/>
              <w:rPr>
                <w:rFonts w:ascii="Arial" w:eastAsia="Arial" w:hAnsi="Arial" w:cs="Arial"/>
                <w:b/>
                <w:bCs/>
              </w:rPr>
            </w:pPr>
            <w:r w:rsidRPr="5A7F9271">
              <w:rPr>
                <w:rFonts w:ascii="Arial" w:eastAsia="Arial" w:hAnsi="Arial" w:cs="Arial"/>
                <w:b/>
                <w:bCs/>
              </w:rPr>
              <w:t>You do</w:t>
            </w:r>
          </w:p>
          <w:p w14:paraId="5B3E6703" w14:textId="0A5662B3" w:rsidR="1051FD38" w:rsidRDefault="0BD579D7" w:rsidP="5A7F9271">
            <w:pPr>
              <w:rPr>
                <w:rFonts w:ascii="Arial" w:eastAsia="Arial" w:hAnsi="Arial" w:cs="Arial"/>
              </w:rPr>
            </w:pPr>
            <w:r w:rsidRPr="5A7F9271">
              <w:rPr>
                <w:rFonts w:ascii="Arial" w:eastAsia="Arial" w:hAnsi="Arial" w:cs="Arial"/>
              </w:rPr>
              <w:t xml:space="preserve">Have students complete a timed typing test each time they work on typing. Typing.com offers many types of typing tests (1:00, 3:00, 5:00, 1 page, </w:t>
            </w:r>
            <w:proofErr w:type="gramStart"/>
            <w:r w:rsidRPr="5A7F9271">
              <w:rPr>
                <w:rFonts w:ascii="Arial" w:eastAsia="Arial" w:hAnsi="Arial" w:cs="Arial"/>
              </w:rPr>
              <w:t>2 page</w:t>
            </w:r>
            <w:proofErr w:type="gramEnd"/>
            <w:r w:rsidRPr="5A7F9271">
              <w:rPr>
                <w:rFonts w:ascii="Arial" w:eastAsia="Arial" w:hAnsi="Arial" w:cs="Arial"/>
              </w:rPr>
              <w:t>, 3 page) that can be offered depending on the grade level of your students. Pick the 3:00 typing test</w:t>
            </w:r>
            <w:r w:rsidR="56EC2605" w:rsidRPr="5A7F9271">
              <w:rPr>
                <w:rFonts w:ascii="Arial" w:eastAsia="Arial" w:hAnsi="Arial" w:cs="Arial"/>
              </w:rPr>
              <w:t>, it is located on the ‘Test’ tab at the top of the website</w:t>
            </w:r>
            <w:r w:rsidRPr="5A7F9271">
              <w:rPr>
                <w:rFonts w:ascii="Arial" w:eastAsia="Arial" w:hAnsi="Arial" w:cs="Arial"/>
              </w:rPr>
              <w:t>. The test will give insight on the words per minute (WPM) and accuracy level of your students, and you can set benchmark goals throughout the year to improve both accuracy and WPM. Encourage students to focus on accuracy and proper finger placement instead of speed. “Remember, accurately typing out the sentences with the proper finger placement is more important than typing these sentences very fast with a lot of mistakes. Try not to look at the keyboard.”</w:t>
            </w:r>
          </w:p>
          <w:p w14:paraId="512904E6" w14:textId="60C62F82" w:rsidR="1051FD38" w:rsidRDefault="1051FD38" w:rsidP="5A7F9271">
            <w:pPr>
              <w:rPr>
                <w:rFonts w:ascii="Arial" w:eastAsia="Arial" w:hAnsi="Arial" w:cs="Arial"/>
              </w:rPr>
            </w:pPr>
          </w:p>
          <w:p w14:paraId="555B3451" w14:textId="62D75F98" w:rsidR="1051FD38" w:rsidRDefault="0BD579D7" w:rsidP="5A7F9271">
            <w:pPr>
              <w:rPr>
                <w:rFonts w:ascii="Arial" w:eastAsia="Arial" w:hAnsi="Arial" w:cs="Arial"/>
              </w:rPr>
            </w:pPr>
            <w:r w:rsidRPr="5A7F9271">
              <w:rPr>
                <w:rFonts w:ascii="Arial" w:eastAsia="Arial" w:hAnsi="Arial" w:cs="Arial"/>
              </w:rPr>
              <w:t xml:space="preserve">After the students are done with the typing test, tell the whole class to document their words per minute and accuracy in the Word Template (last page of this </w:t>
            </w:r>
            <w:r w:rsidR="4C01AE93" w:rsidRPr="5A7F9271">
              <w:rPr>
                <w:rFonts w:ascii="Arial" w:eastAsia="Arial" w:hAnsi="Arial" w:cs="Arial"/>
              </w:rPr>
              <w:t>document) and</w:t>
            </w:r>
            <w:r w:rsidRPr="5A7F9271">
              <w:rPr>
                <w:rFonts w:ascii="Arial" w:eastAsia="Arial" w:hAnsi="Arial" w:cs="Arial"/>
              </w:rPr>
              <w:t xml:space="preserve"> add the date to track progress.</w:t>
            </w:r>
          </w:p>
          <w:p w14:paraId="38F53495" w14:textId="08693CDF" w:rsidR="1051FD38" w:rsidRDefault="1051FD38" w:rsidP="5A7F9271">
            <w:pPr>
              <w:rPr>
                <w:rFonts w:ascii="Arial" w:eastAsia="Arial" w:hAnsi="Arial" w:cs="Arial"/>
              </w:rPr>
            </w:pPr>
          </w:p>
          <w:p w14:paraId="2A198535" w14:textId="4229C32A" w:rsidR="1051FD38" w:rsidRDefault="1AC063F9" w:rsidP="5A7F9271">
            <w:pPr>
              <w:rPr>
                <w:rFonts w:ascii="Arial" w:eastAsia="Arial" w:hAnsi="Arial" w:cs="Arial"/>
              </w:rPr>
            </w:pPr>
            <w:r w:rsidRPr="5A7F9271">
              <w:rPr>
                <w:rFonts w:ascii="Arial" w:eastAsia="Arial" w:hAnsi="Arial" w:cs="Arial"/>
              </w:rPr>
              <w:t>Then,</w:t>
            </w:r>
            <w:r w:rsidR="4F3589F9" w:rsidRPr="5A7F9271">
              <w:rPr>
                <w:rFonts w:ascii="Arial" w:eastAsia="Arial" w:hAnsi="Arial" w:cs="Arial"/>
              </w:rPr>
              <w:t xml:space="preserve"> </w:t>
            </w:r>
            <w:r w:rsidR="35CFC223" w:rsidRPr="5A7F9271">
              <w:rPr>
                <w:rFonts w:ascii="Arial" w:eastAsia="Arial" w:hAnsi="Arial" w:cs="Arial"/>
              </w:rPr>
              <w:t>have students complete the typing lessons on these websites.</w:t>
            </w:r>
            <w:r w:rsidR="02C7C165" w:rsidRPr="5A7F9271">
              <w:rPr>
                <w:rFonts w:ascii="Arial" w:eastAsia="Arial" w:hAnsi="Arial" w:cs="Arial"/>
              </w:rPr>
              <w:t xml:space="preserve"> </w:t>
            </w:r>
            <w:r w:rsidR="3E292FFD" w:rsidRPr="5A7F9271">
              <w:rPr>
                <w:rFonts w:ascii="Arial" w:eastAsia="Arial" w:hAnsi="Arial" w:cs="Arial"/>
              </w:rPr>
              <w:t xml:space="preserve">Once again, encourage students to prioritize accuracy and focus on typing without looking at their hands or the keyboard. </w:t>
            </w:r>
            <w:r w:rsidR="0F507296" w:rsidRPr="5A7F9271">
              <w:rPr>
                <w:rFonts w:ascii="Arial" w:eastAsia="Arial" w:hAnsi="Arial" w:cs="Arial"/>
              </w:rPr>
              <w:t>Set a timer for 5 minutes.</w:t>
            </w:r>
          </w:p>
          <w:p w14:paraId="1B5A7247" w14:textId="153B275F" w:rsidR="1051FD38" w:rsidRDefault="02C7C165" w:rsidP="5A7F9271">
            <w:pPr>
              <w:rPr>
                <w:rFonts w:ascii="Arial" w:eastAsia="Arial" w:hAnsi="Arial" w:cs="Arial"/>
              </w:rPr>
            </w:pPr>
            <w:r w:rsidRPr="5A7F9271">
              <w:rPr>
                <w:rFonts w:ascii="Arial" w:eastAsia="Arial" w:hAnsi="Arial" w:cs="Arial"/>
              </w:rPr>
              <w:t>The students can choose from be</w:t>
            </w:r>
            <w:r w:rsidR="214D33EB" w:rsidRPr="5A7F9271">
              <w:rPr>
                <w:rFonts w:ascii="Arial" w:eastAsia="Arial" w:hAnsi="Arial" w:cs="Arial"/>
              </w:rPr>
              <w:t xml:space="preserve">ginner, intermediate, and </w:t>
            </w:r>
            <w:r w:rsidR="0103FDBB" w:rsidRPr="5A7F9271">
              <w:rPr>
                <w:rFonts w:ascii="Arial" w:eastAsia="Arial" w:hAnsi="Arial" w:cs="Arial"/>
              </w:rPr>
              <w:t>advanced</w:t>
            </w:r>
            <w:r w:rsidR="214D33EB" w:rsidRPr="5A7F9271">
              <w:rPr>
                <w:rFonts w:ascii="Arial" w:eastAsia="Arial" w:hAnsi="Arial" w:cs="Arial"/>
              </w:rPr>
              <w:t xml:space="preserve"> typing levels that build upon their prior skills. If most of your class has little to no experience with typing, start at </w:t>
            </w:r>
            <w:r w:rsidR="698A9770" w:rsidRPr="5A7F9271">
              <w:rPr>
                <w:rFonts w:ascii="Arial" w:eastAsia="Arial" w:hAnsi="Arial" w:cs="Arial"/>
              </w:rPr>
              <w:t>beginner level</w:t>
            </w:r>
            <w:r w:rsidR="214D33EB" w:rsidRPr="5A7F9271">
              <w:rPr>
                <w:rFonts w:ascii="Arial" w:eastAsia="Arial" w:hAnsi="Arial" w:cs="Arial"/>
              </w:rPr>
              <w:t xml:space="preserve">. </w:t>
            </w:r>
            <w:r w:rsidR="2D5A78B9" w:rsidRPr="5A7F9271">
              <w:rPr>
                <w:rFonts w:ascii="Arial" w:eastAsia="Arial" w:hAnsi="Arial" w:cs="Arial"/>
              </w:rPr>
              <w:t xml:space="preserve">The first lesson will be </w:t>
            </w:r>
            <w:r w:rsidR="7E92EB56" w:rsidRPr="5A7F9271">
              <w:rPr>
                <w:rFonts w:ascii="Arial" w:eastAsia="Arial" w:hAnsi="Arial" w:cs="Arial"/>
              </w:rPr>
              <w:t>on the ‘</w:t>
            </w:r>
            <w:r w:rsidR="2D5A78B9" w:rsidRPr="5A7F9271">
              <w:rPr>
                <w:rFonts w:ascii="Arial" w:eastAsia="Arial" w:hAnsi="Arial" w:cs="Arial"/>
              </w:rPr>
              <w:t>J, F, and Space</w:t>
            </w:r>
            <w:r w:rsidR="539B7040" w:rsidRPr="5A7F9271">
              <w:rPr>
                <w:rFonts w:ascii="Arial" w:eastAsia="Arial" w:hAnsi="Arial" w:cs="Arial"/>
              </w:rPr>
              <w:t xml:space="preserve">.’ </w:t>
            </w:r>
            <w:r w:rsidR="214D33EB" w:rsidRPr="5A7F9271">
              <w:rPr>
                <w:rFonts w:ascii="Arial" w:eastAsia="Arial" w:hAnsi="Arial" w:cs="Arial"/>
              </w:rPr>
              <w:t xml:space="preserve">The </w:t>
            </w:r>
            <w:r w:rsidR="214D33EB" w:rsidRPr="5A7F9271">
              <w:rPr>
                <w:rFonts w:ascii="Arial" w:eastAsia="Arial" w:hAnsi="Arial" w:cs="Arial"/>
              </w:rPr>
              <w:lastRenderedPageBreak/>
              <w:t>webs</w:t>
            </w:r>
            <w:r w:rsidR="432FEDA6" w:rsidRPr="5A7F9271">
              <w:rPr>
                <w:rFonts w:ascii="Arial" w:eastAsia="Arial" w:hAnsi="Arial" w:cs="Arial"/>
              </w:rPr>
              <w:t xml:space="preserve">ite guides the lessons so that you </w:t>
            </w:r>
            <w:proofErr w:type="gramStart"/>
            <w:r w:rsidR="432FEDA6" w:rsidRPr="5A7F9271">
              <w:rPr>
                <w:rFonts w:ascii="Arial" w:eastAsia="Arial" w:hAnsi="Arial" w:cs="Arial"/>
              </w:rPr>
              <w:t>have to</w:t>
            </w:r>
            <w:proofErr w:type="gramEnd"/>
            <w:r w:rsidR="432FEDA6" w:rsidRPr="5A7F9271">
              <w:rPr>
                <w:rFonts w:ascii="Arial" w:eastAsia="Arial" w:hAnsi="Arial" w:cs="Arial"/>
              </w:rPr>
              <w:t xml:space="preserve"> finish one lesson to move onto the next. </w:t>
            </w:r>
          </w:p>
          <w:p w14:paraId="3D8B707C" w14:textId="166C6337" w:rsidR="1051FD38" w:rsidRDefault="1051FD38" w:rsidP="1051FD38">
            <w:pPr>
              <w:rPr>
                <w:rFonts w:ascii="Arial" w:eastAsia="Arial" w:hAnsi="Arial" w:cs="Arial"/>
              </w:rPr>
            </w:pPr>
          </w:p>
          <w:p w14:paraId="1721592F" w14:textId="416C8F55" w:rsidR="1051FD38" w:rsidRDefault="67CDD8A2" w:rsidP="5A7F9271">
            <w:pPr>
              <w:rPr>
                <w:rFonts w:ascii="Arial" w:eastAsia="Arial" w:hAnsi="Arial" w:cs="Arial"/>
              </w:rPr>
            </w:pPr>
            <w:r>
              <w:rPr>
                <w:noProof/>
              </w:rPr>
              <w:drawing>
                <wp:inline distT="0" distB="0" distL="0" distR="0" wp14:anchorId="1AC25CDE" wp14:editId="37E4D289">
                  <wp:extent cx="4579793" cy="1955248"/>
                  <wp:effectExtent l="0" t="0" r="0" b="0"/>
                  <wp:docPr id="1925906376" name="Picture 192590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9793" cy="1955248"/>
                          </a:xfrm>
                          <a:prstGeom prst="rect">
                            <a:avLst/>
                          </a:prstGeom>
                        </pic:spPr>
                      </pic:pic>
                    </a:graphicData>
                  </a:graphic>
                </wp:inline>
              </w:drawing>
            </w:r>
          </w:p>
          <w:p w14:paraId="0A0188E5" w14:textId="36ECB912" w:rsidR="1051FD38" w:rsidRDefault="1051FD38" w:rsidP="1051FD38">
            <w:pPr>
              <w:rPr>
                <w:rFonts w:ascii="Arial" w:eastAsia="Arial" w:hAnsi="Arial" w:cs="Arial"/>
              </w:rPr>
            </w:pPr>
          </w:p>
        </w:tc>
      </w:tr>
      <w:tr w:rsidR="1051FD38" w14:paraId="10CE2F82" w14:textId="77777777" w:rsidTr="2488E048">
        <w:trPr>
          <w:trHeight w:val="300"/>
        </w:trPr>
        <w:tc>
          <w:tcPr>
            <w:tcW w:w="9360" w:type="dxa"/>
          </w:tcPr>
          <w:p w14:paraId="3190B478" w14:textId="3F034720" w:rsidR="1051FD38" w:rsidRDefault="736C8C04" w:rsidP="5A7F9271">
            <w:pPr>
              <w:rPr>
                <w:rFonts w:ascii="Arial" w:eastAsia="Arial" w:hAnsi="Arial" w:cs="Arial"/>
              </w:rPr>
            </w:pPr>
            <w:r w:rsidRPr="5A7F9271">
              <w:rPr>
                <w:rFonts w:ascii="Arial" w:eastAsia="Arial" w:hAnsi="Arial" w:cs="Arial"/>
              </w:rPr>
              <w:lastRenderedPageBreak/>
              <w:t>When students finish the activity, t</w:t>
            </w:r>
            <w:r w:rsidR="7FC36282" w:rsidRPr="5A7F9271">
              <w:rPr>
                <w:rFonts w:ascii="Arial" w:eastAsia="Arial" w:hAnsi="Arial" w:cs="Arial"/>
              </w:rPr>
              <w:t xml:space="preserve">ell the whole class to </w:t>
            </w:r>
            <w:r w:rsidR="3918F126" w:rsidRPr="5A7F9271">
              <w:rPr>
                <w:rFonts w:ascii="Arial" w:eastAsia="Arial" w:hAnsi="Arial" w:cs="Arial"/>
              </w:rPr>
              <w:t>open the Word document that has their words per minute and accuracy</w:t>
            </w:r>
            <w:r w:rsidR="7FC36282" w:rsidRPr="5A7F9271">
              <w:rPr>
                <w:rFonts w:ascii="Arial" w:eastAsia="Arial" w:hAnsi="Arial" w:cs="Arial"/>
              </w:rPr>
              <w:t xml:space="preserve"> that they opened at the beginning. Have the students set a personal goal for the next session (e.g., increase </w:t>
            </w:r>
            <w:r w:rsidR="5F4E09A9" w:rsidRPr="5A7F9271">
              <w:rPr>
                <w:rFonts w:ascii="Arial" w:eastAsia="Arial" w:hAnsi="Arial" w:cs="Arial"/>
              </w:rPr>
              <w:t xml:space="preserve">words per minute </w:t>
            </w:r>
            <w:r w:rsidR="7FC36282" w:rsidRPr="5A7F9271">
              <w:rPr>
                <w:rFonts w:ascii="Arial" w:eastAsia="Arial" w:hAnsi="Arial" w:cs="Arial"/>
              </w:rPr>
              <w:t>by 5, improve accuracy to 90%). Encourage your students to continue practicing outside of class if possible.</w:t>
            </w:r>
          </w:p>
          <w:p w14:paraId="5DC723E5" w14:textId="77A250B2" w:rsidR="1051FD38" w:rsidRDefault="1051FD38" w:rsidP="1051FD38">
            <w:pPr>
              <w:rPr>
                <w:rFonts w:ascii="Arial" w:eastAsia="Arial" w:hAnsi="Arial" w:cs="Arial"/>
              </w:rPr>
            </w:pPr>
          </w:p>
          <w:p w14:paraId="56B213A2" w14:textId="44076802" w:rsidR="1051FD38" w:rsidRDefault="1051FD38" w:rsidP="1051FD38">
            <w:pPr>
              <w:rPr>
                <w:rFonts w:ascii="Arial" w:eastAsia="Arial" w:hAnsi="Arial" w:cs="Arial"/>
              </w:rPr>
            </w:pPr>
          </w:p>
        </w:tc>
      </w:tr>
    </w:tbl>
    <w:p w14:paraId="783B4448" w14:textId="3012B290" w:rsidR="10D29C5D" w:rsidRDefault="10D29C5D" w:rsidP="10D29C5D">
      <w:pPr>
        <w:rPr>
          <w:rFonts w:ascii="Arial" w:eastAsia="Arial" w:hAnsi="Arial" w:cs="Arial"/>
          <w:b/>
          <w:bCs/>
        </w:rPr>
      </w:pPr>
    </w:p>
    <w:p w14:paraId="4DF64F91" w14:textId="77777777" w:rsidR="00755768" w:rsidRDefault="00755768" w:rsidP="5A7F9271">
      <w:pPr>
        <w:rPr>
          <w:rFonts w:ascii="Arial" w:eastAsia="Arial" w:hAnsi="Arial" w:cs="Arial"/>
          <w:b/>
          <w:bCs/>
        </w:rPr>
        <w:sectPr w:rsidR="00755768">
          <w:pgSz w:w="12240" w:h="15840"/>
          <w:pgMar w:top="1440" w:right="1440" w:bottom="1440" w:left="1440" w:header="720" w:footer="720" w:gutter="0"/>
          <w:cols w:space="720"/>
          <w:docGrid w:linePitch="360"/>
        </w:sectPr>
      </w:pPr>
    </w:p>
    <w:p w14:paraId="3AB60267" w14:textId="3336876E" w:rsidR="1051FD38" w:rsidRDefault="0BAC032B" w:rsidP="5A7F9271">
      <w:pPr>
        <w:rPr>
          <w:rFonts w:ascii="Arial" w:eastAsia="Arial" w:hAnsi="Arial" w:cs="Arial"/>
          <w:b/>
          <w:bCs/>
        </w:rPr>
      </w:pPr>
      <w:r w:rsidRPr="10D29C5D">
        <w:rPr>
          <w:rFonts w:ascii="Arial" w:eastAsia="Arial" w:hAnsi="Arial" w:cs="Arial"/>
          <w:b/>
          <w:bCs/>
        </w:rPr>
        <w:lastRenderedPageBreak/>
        <w:t>Differentiation</w:t>
      </w:r>
      <w:r w:rsidR="00755768">
        <w:rPr>
          <w:rFonts w:ascii="Arial" w:eastAsia="Arial" w:hAnsi="Arial" w:cs="Arial"/>
          <w:b/>
          <w:bCs/>
        </w:rPr>
        <w:t xml:space="preserve"> Options:</w:t>
      </w:r>
    </w:p>
    <w:p w14:paraId="66BDD760" w14:textId="1F4D9AC8" w:rsidR="0BAC032B" w:rsidRDefault="0BAC032B" w:rsidP="5A7F9271">
      <w:pPr>
        <w:pStyle w:val="ListParagraph"/>
        <w:numPr>
          <w:ilvl w:val="0"/>
          <w:numId w:val="15"/>
        </w:numPr>
        <w:rPr>
          <w:rFonts w:ascii="Arial" w:eastAsia="Arial" w:hAnsi="Arial" w:cs="Arial"/>
        </w:rPr>
      </w:pPr>
      <w:r w:rsidRPr="10D29C5D">
        <w:rPr>
          <w:rFonts w:ascii="Arial" w:eastAsia="Arial" w:hAnsi="Arial" w:cs="Arial"/>
          <w:b/>
          <w:bCs/>
        </w:rPr>
        <w:t>For st</w:t>
      </w:r>
      <w:r w:rsidR="4F5BFDD2" w:rsidRPr="10D29C5D">
        <w:rPr>
          <w:rFonts w:ascii="Arial" w:eastAsia="Arial" w:hAnsi="Arial" w:cs="Arial"/>
          <w:b/>
          <w:bCs/>
        </w:rPr>
        <w:t>udents who use the ‘hunt and peck’ method</w:t>
      </w:r>
      <w:r w:rsidRPr="10D29C5D">
        <w:rPr>
          <w:rFonts w:ascii="Arial" w:eastAsia="Arial" w:hAnsi="Arial" w:cs="Arial"/>
        </w:rPr>
        <w:t xml:space="preserve">: </w:t>
      </w:r>
    </w:p>
    <w:p w14:paraId="59F2CB16" w14:textId="36BEC3A0" w:rsidR="0B9404BB" w:rsidRDefault="0B9404BB" w:rsidP="5A7F9271">
      <w:pPr>
        <w:pStyle w:val="ListParagraph"/>
        <w:numPr>
          <w:ilvl w:val="1"/>
          <w:numId w:val="15"/>
        </w:numPr>
        <w:rPr>
          <w:rFonts w:ascii="Arial" w:eastAsia="Arial" w:hAnsi="Arial" w:cs="Arial"/>
        </w:rPr>
      </w:pPr>
      <w:r w:rsidRPr="5A7F9271">
        <w:rPr>
          <w:rFonts w:ascii="Arial" w:eastAsia="Arial" w:hAnsi="Arial" w:cs="Arial"/>
        </w:rPr>
        <w:t>Limit typing sessions to 10-15 minutes to prevent frustration, followed by a short break.</w:t>
      </w:r>
    </w:p>
    <w:p w14:paraId="4AB3148A" w14:textId="645BB7EB" w:rsidR="0B9404BB" w:rsidRDefault="0B9404BB" w:rsidP="5A7F9271">
      <w:pPr>
        <w:pStyle w:val="ListParagraph"/>
        <w:numPr>
          <w:ilvl w:val="1"/>
          <w:numId w:val="15"/>
        </w:numPr>
        <w:rPr>
          <w:rFonts w:ascii="Arial" w:eastAsia="Arial" w:hAnsi="Arial" w:cs="Arial"/>
        </w:rPr>
      </w:pPr>
      <w:r w:rsidRPr="5A7F9271">
        <w:rPr>
          <w:rFonts w:ascii="Arial" w:eastAsia="Arial" w:hAnsi="Arial" w:cs="Arial"/>
        </w:rPr>
        <w:t>Provide auditory cues (e.g., key sounds or positive reinforcement when a key is pressed correctly) or visual aids (color-coding keys) to reinforce learning.</w:t>
      </w:r>
    </w:p>
    <w:p w14:paraId="0EEC4AFD" w14:textId="77249B20" w:rsidR="7623CFCA" w:rsidRDefault="7623CFCA" w:rsidP="5A7F9271">
      <w:pPr>
        <w:pStyle w:val="ListParagraph"/>
        <w:numPr>
          <w:ilvl w:val="0"/>
          <w:numId w:val="15"/>
        </w:numPr>
        <w:rPr>
          <w:rFonts w:ascii="Arial" w:eastAsia="Arial" w:hAnsi="Arial" w:cs="Arial"/>
          <w:b/>
          <w:bCs/>
        </w:rPr>
      </w:pPr>
      <w:r w:rsidRPr="5A7F9271">
        <w:rPr>
          <w:rFonts w:ascii="Arial" w:eastAsia="Arial" w:hAnsi="Arial" w:cs="Arial"/>
          <w:b/>
          <w:bCs/>
        </w:rPr>
        <w:t>For students with fine motor skills challenge:</w:t>
      </w:r>
    </w:p>
    <w:p w14:paraId="5BDDEDE4" w14:textId="7BCE14F6" w:rsidR="7623CFCA" w:rsidRDefault="7623CFCA" w:rsidP="5A7F9271">
      <w:pPr>
        <w:pStyle w:val="ListParagraph"/>
        <w:numPr>
          <w:ilvl w:val="1"/>
          <w:numId w:val="15"/>
        </w:numPr>
        <w:rPr>
          <w:rFonts w:ascii="Arial" w:eastAsia="Arial" w:hAnsi="Arial" w:cs="Arial"/>
        </w:rPr>
      </w:pPr>
      <w:r w:rsidRPr="5A7F9271">
        <w:rPr>
          <w:rFonts w:ascii="Arial" w:eastAsia="Arial" w:hAnsi="Arial" w:cs="Arial"/>
        </w:rPr>
        <w:t xml:space="preserve">Provide larger or more accessible keyboards, such as </w:t>
      </w:r>
      <w:r w:rsidRPr="5A7F9271">
        <w:rPr>
          <w:rFonts w:ascii="Arial" w:eastAsia="Arial" w:hAnsi="Arial" w:cs="Arial"/>
          <w:b/>
          <w:bCs/>
        </w:rPr>
        <w:t>alternative keyboards</w:t>
      </w:r>
      <w:r w:rsidRPr="5A7F9271">
        <w:rPr>
          <w:rFonts w:ascii="Arial" w:eastAsia="Arial" w:hAnsi="Arial" w:cs="Arial"/>
        </w:rPr>
        <w:t xml:space="preserve"> (e.g., one-handed, large key, or switch-adapted keyboards). Voice-to-text software like </w:t>
      </w:r>
      <w:r w:rsidRPr="5A7F9271">
        <w:rPr>
          <w:rFonts w:ascii="Arial" w:eastAsia="Arial" w:hAnsi="Arial" w:cs="Arial"/>
          <w:b/>
          <w:bCs/>
        </w:rPr>
        <w:t>Google Voice Typing</w:t>
      </w:r>
      <w:r w:rsidRPr="5A7F9271">
        <w:rPr>
          <w:rFonts w:ascii="Arial" w:eastAsia="Arial" w:hAnsi="Arial" w:cs="Arial"/>
        </w:rPr>
        <w:t xml:space="preserve"> or </w:t>
      </w:r>
      <w:r w:rsidRPr="5A7F9271">
        <w:rPr>
          <w:rFonts w:ascii="Arial" w:eastAsia="Arial" w:hAnsi="Arial" w:cs="Arial"/>
          <w:b/>
          <w:bCs/>
        </w:rPr>
        <w:t>Dragon NaturallySpeaking</w:t>
      </w:r>
      <w:r w:rsidRPr="5A7F9271">
        <w:rPr>
          <w:rFonts w:ascii="Arial" w:eastAsia="Arial" w:hAnsi="Arial" w:cs="Arial"/>
        </w:rPr>
        <w:t xml:space="preserve"> can also help bypass the need for physical typing.</w:t>
      </w:r>
    </w:p>
    <w:p w14:paraId="2234A34F" w14:textId="27A3E8B4" w:rsidR="7623CFCA" w:rsidRDefault="7623CFCA" w:rsidP="5A7F9271">
      <w:pPr>
        <w:pStyle w:val="ListParagraph"/>
        <w:numPr>
          <w:ilvl w:val="1"/>
          <w:numId w:val="15"/>
        </w:numPr>
        <w:rPr>
          <w:rFonts w:ascii="Arial" w:eastAsia="Arial" w:hAnsi="Arial" w:cs="Arial"/>
        </w:rPr>
      </w:pPr>
      <w:r w:rsidRPr="5A7F9271">
        <w:rPr>
          <w:rFonts w:ascii="Arial" w:eastAsia="Arial" w:hAnsi="Arial" w:cs="Arial"/>
        </w:rPr>
        <w:t>Attach keyguards or use keyboard overlays to help students target the correct keys more easily.</w:t>
      </w:r>
    </w:p>
    <w:p w14:paraId="5FEA3CD4" w14:textId="268D07BA" w:rsidR="0BAC032B" w:rsidRDefault="0BAC032B" w:rsidP="5A7F9271">
      <w:pPr>
        <w:pStyle w:val="ListParagraph"/>
        <w:numPr>
          <w:ilvl w:val="0"/>
          <w:numId w:val="15"/>
        </w:numPr>
        <w:spacing w:after="0"/>
        <w:rPr>
          <w:rFonts w:ascii="Arial" w:eastAsia="Arial" w:hAnsi="Arial" w:cs="Arial"/>
        </w:rPr>
      </w:pPr>
      <w:r w:rsidRPr="5A7F9271">
        <w:rPr>
          <w:rFonts w:ascii="Arial" w:eastAsia="Arial" w:hAnsi="Arial" w:cs="Arial"/>
          <w:b/>
          <w:bCs/>
        </w:rPr>
        <w:t>For advanced learners</w:t>
      </w:r>
      <w:r w:rsidRPr="5A7F9271">
        <w:rPr>
          <w:rFonts w:ascii="Arial" w:eastAsia="Arial" w:hAnsi="Arial" w:cs="Arial"/>
        </w:rPr>
        <w:t xml:space="preserve">: </w:t>
      </w:r>
    </w:p>
    <w:p w14:paraId="746DA048" w14:textId="2479B818" w:rsidR="606524BE" w:rsidRDefault="606524BE" w:rsidP="5A7F9271">
      <w:pPr>
        <w:pStyle w:val="ListParagraph"/>
        <w:numPr>
          <w:ilvl w:val="1"/>
          <w:numId w:val="15"/>
        </w:numPr>
        <w:spacing w:after="0"/>
        <w:rPr>
          <w:rFonts w:ascii="Arial" w:eastAsia="Arial" w:hAnsi="Arial" w:cs="Arial"/>
        </w:rPr>
      </w:pPr>
      <w:r w:rsidRPr="5A7F9271">
        <w:rPr>
          <w:rFonts w:ascii="Arial" w:eastAsia="Arial" w:hAnsi="Arial" w:cs="Arial"/>
        </w:rPr>
        <w:t xml:space="preserve">Encourage students to increase their typing speed while maintaining accuracy, using </w:t>
      </w:r>
      <w:r w:rsidR="29588356" w:rsidRPr="5A7F9271">
        <w:rPr>
          <w:rFonts w:ascii="Arial" w:eastAsia="Arial" w:hAnsi="Arial" w:cs="Arial"/>
        </w:rPr>
        <w:t xml:space="preserve">websites </w:t>
      </w:r>
      <w:r w:rsidRPr="5A7F9271">
        <w:rPr>
          <w:rFonts w:ascii="Arial" w:eastAsia="Arial" w:hAnsi="Arial" w:cs="Arial"/>
        </w:rPr>
        <w:t xml:space="preserve">like </w:t>
      </w:r>
      <w:r w:rsidRPr="5A7F9271">
        <w:rPr>
          <w:rFonts w:ascii="Arial" w:eastAsia="Arial" w:hAnsi="Arial" w:cs="Arial"/>
          <w:b/>
          <w:bCs/>
        </w:rPr>
        <w:t>10FastFingers</w:t>
      </w:r>
      <w:r w:rsidRPr="5A7F9271">
        <w:rPr>
          <w:rFonts w:ascii="Arial" w:eastAsia="Arial" w:hAnsi="Arial" w:cs="Arial"/>
        </w:rPr>
        <w:t xml:space="preserve"> or </w:t>
      </w:r>
      <w:proofErr w:type="spellStart"/>
      <w:r w:rsidRPr="5A7F9271">
        <w:rPr>
          <w:rFonts w:ascii="Arial" w:eastAsia="Arial" w:hAnsi="Arial" w:cs="Arial"/>
          <w:b/>
          <w:bCs/>
        </w:rPr>
        <w:t>TypeRacer</w:t>
      </w:r>
      <w:proofErr w:type="spellEnd"/>
      <w:r w:rsidRPr="5A7F9271">
        <w:rPr>
          <w:rFonts w:ascii="Arial" w:eastAsia="Arial" w:hAnsi="Arial" w:cs="Arial"/>
        </w:rPr>
        <w:t>. They can compete against others or beat their own records.</w:t>
      </w:r>
    </w:p>
    <w:p w14:paraId="6FD264FF" w14:textId="1997D743" w:rsidR="1B305F98" w:rsidRDefault="1B305F98" w:rsidP="5A7F9271">
      <w:pPr>
        <w:pStyle w:val="ListParagraph"/>
        <w:numPr>
          <w:ilvl w:val="1"/>
          <w:numId w:val="15"/>
        </w:numPr>
        <w:spacing w:after="0"/>
        <w:rPr>
          <w:rFonts w:ascii="Arial" w:eastAsia="Arial" w:hAnsi="Arial" w:cs="Arial"/>
        </w:rPr>
      </w:pPr>
      <w:r w:rsidRPr="5A7F9271">
        <w:rPr>
          <w:rFonts w:ascii="Arial" w:eastAsia="Arial" w:hAnsi="Arial" w:cs="Arial"/>
        </w:rPr>
        <w:t>Challenge students to practice typing in various contexts, such as writing essays, creating summaries, or typing code for programming students.</w:t>
      </w:r>
    </w:p>
    <w:p w14:paraId="1BE03C47" w14:textId="77777777" w:rsidR="00755768" w:rsidRDefault="00755768" w:rsidP="5A7F9271">
      <w:pPr>
        <w:spacing w:after="0"/>
        <w:jc w:val="center"/>
        <w:rPr>
          <w:rFonts w:ascii="Arial" w:eastAsia="Arial" w:hAnsi="Arial" w:cs="Arial"/>
          <w:b/>
          <w:bCs/>
        </w:rPr>
      </w:pPr>
    </w:p>
    <w:p w14:paraId="04753568" w14:textId="77777777" w:rsidR="00755768" w:rsidRDefault="00755768" w:rsidP="5A7F9271">
      <w:pPr>
        <w:spacing w:after="0"/>
        <w:jc w:val="center"/>
        <w:rPr>
          <w:rFonts w:ascii="Arial" w:eastAsia="Arial" w:hAnsi="Arial" w:cs="Arial"/>
          <w:b/>
          <w:bCs/>
        </w:rPr>
        <w:sectPr w:rsidR="00755768">
          <w:pgSz w:w="12240" w:h="15840"/>
          <w:pgMar w:top="1440" w:right="1440" w:bottom="1440" w:left="1440" w:header="720" w:footer="720" w:gutter="0"/>
          <w:cols w:space="720"/>
          <w:docGrid w:linePitch="360"/>
        </w:sectPr>
      </w:pPr>
    </w:p>
    <w:p w14:paraId="61E98712" w14:textId="7D575EE4" w:rsidR="14F12192" w:rsidRDefault="14F12192" w:rsidP="5A7F9271">
      <w:pPr>
        <w:spacing w:after="0"/>
        <w:jc w:val="center"/>
        <w:rPr>
          <w:rFonts w:ascii="Arial" w:eastAsia="Arial" w:hAnsi="Arial" w:cs="Arial"/>
          <w:b/>
          <w:bCs/>
        </w:rPr>
      </w:pPr>
      <w:r w:rsidRPr="10D29C5D">
        <w:rPr>
          <w:rFonts w:ascii="Arial" w:eastAsia="Arial" w:hAnsi="Arial" w:cs="Arial"/>
          <w:b/>
          <w:bCs/>
        </w:rPr>
        <w:lastRenderedPageBreak/>
        <w:t>Sample WPM and Typing Accuracy Document</w:t>
      </w:r>
    </w:p>
    <w:p w14:paraId="2894A3CA" w14:textId="2E805989" w:rsidR="10D29C5D" w:rsidRDefault="10D29C5D" w:rsidP="10D29C5D">
      <w:pPr>
        <w:spacing w:after="0"/>
        <w:jc w:val="center"/>
        <w:rPr>
          <w:rFonts w:ascii="Arial" w:eastAsia="Arial" w:hAnsi="Arial" w:cs="Arial"/>
          <w:b/>
          <w:bCs/>
        </w:rPr>
      </w:pPr>
    </w:p>
    <w:tbl>
      <w:tblPr>
        <w:tblStyle w:val="TableGrid"/>
        <w:tblW w:w="0" w:type="auto"/>
        <w:tblLayout w:type="fixed"/>
        <w:tblLook w:val="06A0" w:firstRow="1" w:lastRow="0" w:firstColumn="1" w:lastColumn="0" w:noHBand="1" w:noVBand="1"/>
      </w:tblPr>
      <w:tblGrid>
        <w:gridCol w:w="4680"/>
        <w:gridCol w:w="4680"/>
      </w:tblGrid>
      <w:tr w:rsidR="5A7F9271" w14:paraId="5BA7EC05" w14:textId="77777777" w:rsidTr="5A7F9271">
        <w:trPr>
          <w:trHeight w:val="300"/>
        </w:trPr>
        <w:tc>
          <w:tcPr>
            <w:tcW w:w="4680" w:type="dxa"/>
          </w:tcPr>
          <w:p w14:paraId="24F5B56D" w14:textId="4650874D" w:rsidR="3419C000" w:rsidRDefault="3419C000" w:rsidP="5A7F9271">
            <w:pPr>
              <w:rPr>
                <w:rFonts w:ascii="Arial" w:eastAsia="Arial" w:hAnsi="Arial" w:cs="Arial"/>
              </w:rPr>
            </w:pPr>
            <w:r w:rsidRPr="5A7F9271">
              <w:rPr>
                <w:rFonts w:ascii="Arial" w:eastAsia="Arial" w:hAnsi="Arial" w:cs="Arial"/>
              </w:rPr>
              <w:t xml:space="preserve">Name: </w:t>
            </w:r>
          </w:p>
        </w:tc>
        <w:tc>
          <w:tcPr>
            <w:tcW w:w="4680" w:type="dxa"/>
          </w:tcPr>
          <w:p w14:paraId="28434684" w14:textId="3BE21332" w:rsidR="3419C000" w:rsidRDefault="3419C000" w:rsidP="5A7F9271">
            <w:pPr>
              <w:rPr>
                <w:rFonts w:ascii="Arial" w:eastAsia="Arial" w:hAnsi="Arial" w:cs="Arial"/>
              </w:rPr>
            </w:pPr>
            <w:r w:rsidRPr="5A7F9271">
              <w:rPr>
                <w:rFonts w:ascii="Arial" w:eastAsia="Arial" w:hAnsi="Arial" w:cs="Arial"/>
              </w:rPr>
              <w:t xml:space="preserve">Date: </w:t>
            </w:r>
          </w:p>
        </w:tc>
      </w:tr>
      <w:tr w:rsidR="5A7F9271" w14:paraId="7D6FA702" w14:textId="77777777" w:rsidTr="5A7F9271">
        <w:trPr>
          <w:trHeight w:val="300"/>
        </w:trPr>
        <w:tc>
          <w:tcPr>
            <w:tcW w:w="4680" w:type="dxa"/>
          </w:tcPr>
          <w:p w14:paraId="49ED586D" w14:textId="7FEA0E39" w:rsidR="3419C000" w:rsidRDefault="3419C000"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6016264E" w14:textId="3BEBEBD7" w:rsidR="3419C000" w:rsidRDefault="3419C000" w:rsidP="5A7F9271">
            <w:pPr>
              <w:rPr>
                <w:rFonts w:ascii="Arial" w:eastAsia="Arial" w:hAnsi="Arial" w:cs="Arial"/>
              </w:rPr>
            </w:pPr>
            <w:r w:rsidRPr="5A7F9271">
              <w:rPr>
                <w:rFonts w:ascii="Arial" w:eastAsia="Arial" w:hAnsi="Arial" w:cs="Arial"/>
              </w:rPr>
              <w:t xml:space="preserve">Accuracy: </w:t>
            </w:r>
          </w:p>
        </w:tc>
      </w:tr>
      <w:tr w:rsidR="5A7F9271" w14:paraId="5CA8A6F5" w14:textId="77777777" w:rsidTr="5A7F9271">
        <w:trPr>
          <w:trHeight w:val="300"/>
        </w:trPr>
        <w:tc>
          <w:tcPr>
            <w:tcW w:w="4680" w:type="dxa"/>
          </w:tcPr>
          <w:p w14:paraId="25EF8818" w14:textId="47C15185" w:rsidR="3419C000" w:rsidRDefault="3419C000" w:rsidP="5A7F9271">
            <w:pPr>
              <w:rPr>
                <w:rFonts w:ascii="Arial" w:eastAsia="Arial" w:hAnsi="Arial" w:cs="Arial"/>
              </w:rPr>
            </w:pPr>
            <w:r w:rsidRPr="5A7F9271">
              <w:rPr>
                <w:rFonts w:ascii="Arial" w:eastAsia="Arial" w:hAnsi="Arial" w:cs="Arial"/>
              </w:rPr>
              <w:t xml:space="preserve">WPM Goal: </w:t>
            </w:r>
          </w:p>
        </w:tc>
        <w:tc>
          <w:tcPr>
            <w:tcW w:w="4680" w:type="dxa"/>
          </w:tcPr>
          <w:p w14:paraId="03931A8D" w14:textId="46E12FB8" w:rsidR="3419C000" w:rsidRDefault="3419C000" w:rsidP="5A7F9271">
            <w:pPr>
              <w:rPr>
                <w:rFonts w:ascii="Arial" w:eastAsia="Arial" w:hAnsi="Arial" w:cs="Arial"/>
              </w:rPr>
            </w:pPr>
            <w:r w:rsidRPr="5A7F9271">
              <w:rPr>
                <w:rFonts w:ascii="Arial" w:eastAsia="Arial" w:hAnsi="Arial" w:cs="Arial"/>
              </w:rPr>
              <w:t xml:space="preserve">Accuracy Goal: </w:t>
            </w:r>
          </w:p>
        </w:tc>
      </w:tr>
    </w:tbl>
    <w:p w14:paraId="4DB0ECF8" w14:textId="1F129150" w:rsidR="5A7F9271" w:rsidRDefault="5A7F9271"/>
    <w:tbl>
      <w:tblPr>
        <w:tblStyle w:val="TableGrid"/>
        <w:tblW w:w="0" w:type="auto"/>
        <w:tblLayout w:type="fixed"/>
        <w:tblLook w:val="06A0" w:firstRow="1" w:lastRow="0" w:firstColumn="1" w:lastColumn="0" w:noHBand="1" w:noVBand="1"/>
      </w:tblPr>
      <w:tblGrid>
        <w:gridCol w:w="4680"/>
        <w:gridCol w:w="4680"/>
      </w:tblGrid>
      <w:tr w:rsidR="5A7F9271" w14:paraId="38ACB748" w14:textId="77777777" w:rsidTr="5A7F9271">
        <w:trPr>
          <w:trHeight w:val="300"/>
        </w:trPr>
        <w:tc>
          <w:tcPr>
            <w:tcW w:w="4680" w:type="dxa"/>
          </w:tcPr>
          <w:p w14:paraId="0A2CB287" w14:textId="4650874D" w:rsidR="5A7F9271" w:rsidRDefault="5A7F9271" w:rsidP="5A7F9271">
            <w:pPr>
              <w:rPr>
                <w:rFonts w:ascii="Arial" w:eastAsia="Arial" w:hAnsi="Arial" w:cs="Arial"/>
              </w:rPr>
            </w:pPr>
            <w:r w:rsidRPr="5A7F9271">
              <w:rPr>
                <w:rFonts w:ascii="Arial" w:eastAsia="Arial" w:hAnsi="Arial" w:cs="Arial"/>
              </w:rPr>
              <w:t xml:space="preserve">Name: </w:t>
            </w:r>
          </w:p>
        </w:tc>
        <w:tc>
          <w:tcPr>
            <w:tcW w:w="4680" w:type="dxa"/>
          </w:tcPr>
          <w:p w14:paraId="407259B7" w14:textId="3BE21332" w:rsidR="5A7F9271" w:rsidRDefault="5A7F9271" w:rsidP="5A7F9271">
            <w:pPr>
              <w:rPr>
                <w:rFonts w:ascii="Arial" w:eastAsia="Arial" w:hAnsi="Arial" w:cs="Arial"/>
              </w:rPr>
            </w:pPr>
            <w:r w:rsidRPr="5A7F9271">
              <w:rPr>
                <w:rFonts w:ascii="Arial" w:eastAsia="Arial" w:hAnsi="Arial" w:cs="Arial"/>
              </w:rPr>
              <w:t xml:space="preserve">Date: </w:t>
            </w:r>
          </w:p>
        </w:tc>
      </w:tr>
      <w:tr w:rsidR="5A7F9271" w14:paraId="3FF1CCC0" w14:textId="77777777" w:rsidTr="5A7F9271">
        <w:trPr>
          <w:trHeight w:val="300"/>
        </w:trPr>
        <w:tc>
          <w:tcPr>
            <w:tcW w:w="4680" w:type="dxa"/>
          </w:tcPr>
          <w:p w14:paraId="62DD43F5" w14:textId="7FEA0E39" w:rsidR="5A7F9271" w:rsidRDefault="5A7F9271"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3FF07D21" w14:textId="3BEBEBD7" w:rsidR="5A7F9271" w:rsidRDefault="5A7F9271" w:rsidP="5A7F9271">
            <w:pPr>
              <w:rPr>
                <w:rFonts w:ascii="Arial" w:eastAsia="Arial" w:hAnsi="Arial" w:cs="Arial"/>
              </w:rPr>
            </w:pPr>
            <w:r w:rsidRPr="5A7F9271">
              <w:rPr>
                <w:rFonts w:ascii="Arial" w:eastAsia="Arial" w:hAnsi="Arial" w:cs="Arial"/>
              </w:rPr>
              <w:t xml:space="preserve">Accuracy: </w:t>
            </w:r>
          </w:p>
        </w:tc>
      </w:tr>
      <w:tr w:rsidR="5A7F9271" w14:paraId="7D723346" w14:textId="77777777" w:rsidTr="5A7F9271">
        <w:trPr>
          <w:trHeight w:val="300"/>
        </w:trPr>
        <w:tc>
          <w:tcPr>
            <w:tcW w:w="4680" w:type="dxa"/>
          </w:tcPr>
          <w:p w14:paraId="31EAC9F9" w14:textId="47C15185" w:rsidR="5A7F9271" w:rsidRDefault="5A7F9271" w:rsidP="5A7F9271">
            <w:pPr>
              <w:rPr>
                <w:rFonts w:ascii="Arial" w:eastAsia="Arial" w:hAnsi="Arial" w:cs="Arial"/>
              </w:rPr>
            </w:pPr>
            <w:r w:rsidRPr="5A7F9271">
              <w:rPr>
                <w:rFonts w:ascii="Arial" w:eastAsia="Arial" w:hAnsi="Arial" w:cs="Arial"/>
              </w:rPr>
              <w:t xml:space="preserve">WPM Goal: </w:t>
            </w:r>
          </w:p>
        </w:tc>
        <w:tc>
          <w:tcPr>
            <w:tcW w:w="4680" w:type="dxa"/>
          </w:tcPr>
          <w:p w14:paraId="72052063" w14:textId="62D69933" w:rsidR="5A7F9271" w:rsidRDefault="5A7F9271" w:rsidP="5A7F9271">
            <w:pPr>
              <w:rPr>
                <w:rFonts w:ascii="Arial" w:eastAsia="Arial" w:hAnsi="Arial" w:cs="Arial"/>
              </w:rPr>
            </w:pPr>
            <w:r w:rsidRPr="5A7F9271">
              <w:rPr>
                <w:rFonts w:ascii="Arial" w:eastAsia="Arial" w:hAnsi="Arial" w:cs="Arial"/>
              </w:rPr>
              <w:t>Accuracy Goal:</w:t>
            </w:r>
          </w:p>
        </w:tc>
      </w:tr>
    </w:tbl>
    <w:p w14:paraId="7EDA80CC" w14:textId="2DF16CE8" w:rsidR="5A7F9271" w:rsidRDefault="5A7F9271" w:rsidP="5A7F9271">
      <w:pPr>
        <w:spacing w:after="0"/>
        <w:rPr>
          <w:rFonts w:ascii="Arial" w:eastAsia="Arial" w:hAnsi="Arial" w:cs="Arial"/>
        </w:rPr>
      </w:pPr>
    </w:p>
    <w:tbl>
      <w:tblPr>
        <w:tblStyle w:val="TableGrid"/>
        <w:tblW w:w="0" w:type="auto"/>
        <w:tblLayout w:type="fixed"/>
        <w:tblLook w:val="06A0" w:firstRow="1" w:lastRow="0" w:firstColumn="1" w:lastColumn="0" w:noHBand="1" w:noVBand="1"/>
      </w:tblPr>
      <w:tblGrid>
        <w:gridCol w:w="4680"/>
        <w:gridCol w:w="4680"/>
      </w:tblGrid>
      <w:tr w:rsidR="5A7F9271" w14:paraId="6C0AB70B" w14:textId="77777777" w:rsidTr="5A7F9271">
        <w:trPr>
          <w:trHeight w:val="300"/>
        </w:trPr>
        <w:tc>
          <w:tcPr>
            <w:tcW w:w="4680" w:type="dxa"/>
          </w:tcPr>
          <w:p w14:paraId="1584BA08" w14:textId="4650874D" w:rsidR="5A7F9271" w:rsidRDefault="5A7F9271" w:rsidP="5A7F9271">
            <w:pPr>
              <w:rPr>
                <w:rFonts w:ascii="Arial" w:eastAsia="Arial" w:hAnsi="Arial" w:cs="Arial"/>
              </w:rPr>
            </w:pPr>
            <w:r w:rsidRPr="5A7F9271">
              <w:rPr>
                <w:rFonts w:ascii="Arial" w:eastAsia="Arial" w:hAnsi="Arial" w:cs="Arial"/>
              </w:rPr>
              <w:t xml:space="preserve">Name: </w:t>
            </w:r>
          </w:p>
        </w:tc>
        <w:tc>
          <w:tcPr>
            <w:tcW w:w="4680" w:type="dxa"/>
          </w:tcPr>
          <w:p w14:paraId="6B27534A" w14:textId="3BE21332" w:rsidR="5A7F9271" w:rsidRDefault="5A7F9271" w:rsidP="5A7F9271">
            <w:pPr>
              <w:rPr>
                <w:rFonts w:ascii="Arial" w:eastAsia="Arial" w:hAnsi="Arial" w:cs="Arial"/>
              </w:rPr>
            </w:pPr>
            <w:r w:rsidRPr="5A7F9271">
              <w:rPr>
                <w:rFonts w:ascii="Arial" w:eastAsia="Arial" w:hAnsi="Arial" w:cs="Arial"/>
              </w:rPr>
              <w:t xml:space="preserve">Date: </w:t>
            </w:r>
          </w:p>
        </w:tc>
      </w:tr>
      <w:tr w:rsidR="5A7F9271" w14:paraId="1967570B" w14:textId="77777777" w:rsidTr="5A7F9271">
        <w:trPr>
          <w:trHeight w:val="300"/>
        </w:trPr>
        <w:tc>
          <w:tcPr>
            <w:tcW w:w="4680" w:type="dxa"/>
          </w:tcPr>
          <w:p w14:paraId="09E566EB" w14:textId="7FEA0E39" w:rsidR="5A7F9271" w:rsidRDefault="5A7F9271"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46632496" w14:textId="3BEBEBD7" w:rsidR="5A7F9271" w:rsidRDefault="5A7F9271" w:rsidP="5A7F9271">
            <w:pPr>
              <w:rPr>
                <w:rFonts w:ascii="Arial" w:eastAsia="Arial" w:hAnsi="Arial" w:cs="Arial"/>
              </w:rPr>
            </w:pPr>
            <w:r w:rsidRPr="5A7F9271">
              <w:rPr>
                <w:rFonts w:ascii="Arial" w:eastAsia="Arial" w:hAnsi="Arial" w:cs="Arial"/>
              </w:rPr>
              <w:t xml:space="preserve">Accuracy: </w:t>
            </w:r>
          </w:p>
        </w:tc>
      </w:tr>
      <w:tr w:rsidR="5A7F9271" w14:paraId="36A2323F" w14:textId="77777777" w:rsidTr="5A7F9271">
        <w:trPr>
          <w:trHeight w:val="300"/>
        </w:trPr>
        <w:tc>
          <w:tcPr>
            <w:tcW w:w="4680" w:type="dxa"/>
          </w:tcPr>
          <w:p w14:paraId="3DB935F9" w14:textId="47C15185" w:rsidR="5A7F9271" w:rsidRDefault="5A7F9271" w:rsidP="5A7F9271">
            <w:pPr>
              <w:rPr>
                <w:rFonts w:ascii="Arial" w:eastAsia="Arial" w:hAnsi="Arial" w:cs="Arial"/>
              </w:rPr>
            </w:pPr>
            <w:r w:rsidRPr="5A7F9271">
              <w:rPr>
                <w:rFonts w:ascii="Arial" w:eastAsia="Arial" w:hAnsi="Arial" w:cs="Arial"/>
              </w:rPr>
              <w:t xml:space="preserve">WPM Goal: </w:t>
            </w:r>
          </w:p>
        </w:tc>
        <w:tc>
          <w:tcPr>
            <w:tcW w:w="4680" w:type="dxa"/>
          </w:tcPr>
          <w:p w14:paraId="3B2C67D8" w14:textId="04AF9719" w:rsidR="5A7F9271" w:rsidRDefault="5A7F9271" w:rsidP="5A7F9271">
            <w:pPr>
              <w:rPr>
                <w:rFonts w:ascii="Arial" w:eastAsia="Arial" w:hAnsi="Arial" w:cs="Arial"/>
              </w:rPr>
            </w:pPr>
            <w:r w:rsidRPr="5A7F9271">
              <w:rPr>
                <w:rFonts w:ascii="Arial" w:eastAsia="Arial" w:hAnsi="Arial" w:cs="Arial"/>
              </w:rPr>
              <w:t>Accuracy Goal:</w:t>
            </w:r>
          </w:p>
        </w:tc>
      </w:tr>
    </w:tbl>
    <w:p w14:paraId="34F3B233" w14:textId="04818913" w:rsidR="5A7F9271" w:rsidRDefault="5A7F9271" w:rsidP="5A7F9271">
      <w:pPr>
        <w:spacing w:after="0"/>
        <w:rPr>
          <w:rFonts w:ascii="Arial" w:eastAsia="Arial" w:hAnsi="Arial" w:cs="Arial"/>
        </w:rPr>
      </w:pPr>
    </w:p>
    <w:tbl>
      <w:tblPr>
        <w:tblStyle w:val="TableGrid"/>
        <w:tblW w:w="0" w:type="auto"/>
        <w:tblLayout w:type="fixed"/>
        <w:tblLook w:val="06A0" w:firstRow="1" w:lastRow="0" w:firstColumn="1" w:lastColumn="0" w:noHBand="1" w:noVBand="1"/>
      </w:tblPr>
      <w:tblGrid>
        <w:gridCol w:w="4680"/>
        <w:gridCol w:w="4680"/>
      </w:tblGrid>
      <w:tr w:rsidR="5A7F9271" w14:paraId="02B0D4EE" w14:textId="77777777" w:rsidTr="5A7F9271">
        <w:trPr>
          <w:trHeight w:val="300"/>
        </w:trPr>
        <w:tc>
          <w:tcPr>
            <w:tcW w:w="4680" w:type="dxa"/>
          </w:tcPr>
          <w:p w14:paraId="0258F644" w14:textId="4650874D" w:rsidR="5A7F9271" w:rsidRDefault="5A7F9271" w:rsidP="5A7F9271">
            <w:pPr>
              <w:rPr>
                <w:rFonts w:ascii="Arial" w:eastAsia="Arial" w:hAnsi="Arial" w:cs="Arial"/>
              </w:rPr>
            </w:pPr>
            <w:r w:rsidRPr="5A7F9271">
              <w:rPr>
                <w:rFonts w:ascii="Arial" w:eastAsia="Arial" w:hAnsi="Arial" w:cs="Arial"/>
              </w:rPr>
              <w:t xml:space="preserve">Name: </w:t>
            </w:r>
          </w:p>
        </w:tc>
        <w:tc>
          <w:tcPr>
            <w:tcW w:w="4680" w:type="dxa"/>
          </w:tcPr>
          <w:p w14:paraId="6EE91B1D" w14:textId="3BE21332" w:rsidR="5A7F9271" w:rsidRDefault="5A7F9271" w:rsidP="5A7F9271">
            <w:pPr>
              <w:rPr>
                <w:rFonts w:ascii="Arial" w:eastAsia="Arial" w:hAnsi="Arial" w:cs="Arial"/>
              </w:rPr>
            </w:pPr>
            <w:r w:rsidRPr="5A7F9271">
              <w:rPr>
                <w:rFonts w:ascii="Arial" w:eastAsia="Arial" w:hAnsi="Arial" w:cs="Arial"/>
              </w:rPr>
              <w:t xml:space="preserve">Date: </w:t>
            </w:r>
          </w:p>
        </w:tc>
      </w:tr>
      <w:tr w:rsidR="5A7F9271" w14:paraId="62E37924" w14:textId="77777777" w:rsidTr="5A7F9271">
        <w:trPr>
          <w:trHeight w:val="300"/>
        </w:trPr>
        <w:tc>
          <w:tcPr>
            <w:tcW w:w="4680" w:type="dxa"/>
          </w:tcPr>
          <w:p w14:paraId="0652EE38" w14:textId="7FEA0E39" w:rsidR="5A7F9271" w:rsidRDefault="5A7F9271"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5DCEC411" w14:textId="3BEBEBD7" w:rsidR="5A7F9271" w:rsidRDefault="5A7F9271" w:rsidP="5A7F9271">
            <w:pPr>
              <w:rPr>
                <w:rFonts w:ascii="Arial" w:eastAsia="Arial" w:hAnsi="Arial" w:cs="Arial"/>
              </w:rPr>
            </w:pPr>
            <w:r w:rsidRPr="5A7F9271">
              <w:rPr>
                <w:rFonts w:ascii="Arial" w:eastAsia="Arial" w:hAnsi="Arial" w:cs="Arial"/>
              </w:rPr>
              <w:t xml:space="preserve">Accuracy: </w:t>
            </w:r>
          </w:p>
        </w:tc>
      </w:tr>
      <w:tr w:rsidR="5A7F9271" w14:paraId="6925B907" w14:textId="77777777" w:rsidTr="5A7F9271">
        <w:trPr>
          <w:trHeight w:val="300"/>
        </w:trPr>
        <w:tc>
          <w:tcPr>
            <w:tcW w:w="4680" w:type="dxa"/>
          </w:tcPr>
          <w:p w14:paraId="3E337724" w14:textId="47C15185" w:rsidR="5A7F9271" w:rsidRDefault="5A7F9271" w:rsidP="5A7F9271">
            <w:pPr>
              <w:rPr>
                <w:rFonts w:ascii="Arial" w:eastAsia="Arial" w:hAnsi="Arial" w:cs="Arial"/>
              </w:rPr>
            </w:pPr>
            <w:r w:rsidRPr="5A7F9271">
              <w:rPr>
                <w:rFonts w:ascii="Arial" w:eastAsia="Arial" w:hAnsi="Arial" w:cs="Arial"/>
              </w:rPr>
              <w:t xml:space="preserve">WPM Goal: </w:t>
            </w:r>
          </w:p>
        </w:tc>
        <w:tc>
          <w:tcPr>
            <w:tcW w:w="4680" w:type="dxa"/>
          </w:tcPr>
          <w:p w14:paraId="042E1541" w14:textId="0C09966B" w:rsidR="5A7F9271" w:rsidRDefault="5A7F9271" w:rsidP="5A7F9271">
            <w:pPr>
              <w:rPr>
                <w:rFonts w:ascii="Arial" w:eastAsia="Arial" w:hAnsi="Arial" w:cs="Arial"/>
              </w:rPr>
            </w:pPr>
            <w:r w:rsidRPr="5A7F9271">
              <w:rPr>
                <w:rFonts w:ascii="Arial" w:eastAsia="Arial" w:hAnsi="Arial" w:cs="Arial"/>
              </w:rPr>
              <w:t>Accuracy Goal:</w:t>
            </w:r>
          </w:p>
        </w:tc>
      </w:tr>
    </w:tbl>
    <w:p w14:paraId="7F8EBE2D" w14:textId="5FA5A396" w:rsidR="5A7F9271" w:rsidRDefault="5A7F9271" w:rsidP="5A7F9271">
      <w:pPr>
        <w:spacing w:after="0"/>
        <w:rPr>
          <w:rFonts w:ascii="Arial" w:eastAsia="Arial" w:hAnsi="Arial" w:cs="Arial"/>
        </w:rPr>
      </w:pPr>
    </w:p>
    <w:tbl>
      <w:tblPr>
        <w:tblStyle w:val="TableGrid"/>
        <w:tblW w:w="0" w:type="auto"/>
        <w:tblLayout w:type="fixed"/>
        <w:tblLook w:val="06A0" w:firstRow="1" w:lastRow="0" w:firstColumn="1" w:lastColumn="0" w:noHBand="1" w:noVBand="1"/>
      </w:tblPr>
      <w:tblGrid>
        <w:gridCol w:w="4680"/>
        <w:gridCol w:w="4680"/>
      </w:tblGrid>
      <w:tr w:rsidR="5A7F9271" w14:paraId="7155001B" w14:textId="77777777" w:rsidTr="5A7F9271">
        <w:trPr>
          <w:trHeight w:val="300"/>
        </w:trPr>
        <w:tc>
          <w:tcPr>
            <w:tcW w:w="4680" w:type="dxa"/>
          </w:tcPr>
          <w:p w14:paraId="6A218427" w14:textId="4650874D" w:rsidR="5A7F9271" w:rsidRDefault="5A7F9271" w:rsidP="5A7F9271">
            <w:pPr>
              <w:rPr>
                <w:rFonts w:ascii="Arial" w:eastAsia="Arial" w:hAnsi="Arial" w:cs="Arial"/>
              </w:rPr>
            </w:pPr>
            <w:r w:rsidRPr="5A7F9271">
              <w:rPr>
                <w:rFonts w:ascii="Arial" w:eastAsia="Arial" w:hAnsi="Arial" w:cs="Arial"/>
              </w:rPr>
              <w:t xml:space="preserve">Name: </w:t>
            </w:r>
          </w:p>
        </w:tc>
        <w:tc>
          <w:tcPr>
            <w:tcW w:w="4680" w:type="dxa"/>
          </w:tcPr>
          <w:p w14:paraId="332BFB66" w14:textId="3BE21332" w:rsidR="5A7F9271" w:rsidRDefault="5A7F9271" w:rsidP="5A7F9271">
            <w:pPr>
              <w:rPr>
                <w:rFonts w:ascii="Arial" w:eastAsia="Arial" w:hAnsi="Arial" w:cs="Arial"/>
              </w:rPr>
            </w:pPr>
            <w:r w:rsidRPr="5A7F9271">
              <w:rPr>
                <w:rFonts w:ascii="Arial" w:eastAsia="Arial" w:hAnsi="Arial" w:cs="Arial"/>
              </w:rPr>
              <w:t xml:space="preserve">Date: </w:t>
            </w:r>
          </w:p>
        </w:tc>
      </w:tr>
      <w:tr w:rsidR="5A7F9271" w14:paraId="5DE24860" w14:textId="77777777" w:rsidTr="5A7F9271">
        <w:trPr>
          <w:trHeight w:val="300"/>
        </w:trPr>
        <w:tc>
          <w:tcPr>
            <w:tcW w:w="4680" w:type="dxa"/>
          </w:tcPr>
          <w:p w14:paraId="35C582C9" w14:textId="7FEA0E39" w:rsidR="5A7F9271" w:rsidRDefault="5A7F9271"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58B51A03" w14:textId="3BEBEBD7" w:rsidR="5A7F9271" w:rsidRDefault="5A7F9271" w:rsidP="5A7F9271">
            <w:pPr>
              <w:rPr>
                <w:rFonts w:ascii="Arial" w:eastAsia="Arial" w:hAnsi="Arial" w:cs="Arial"/>
              </w:rPr>
            </w:pPr>
            <w:r w:rsidRPr="5A7F9271">
              <w:rPr>
                <w:rFonts w:ascii="Arial" w:eastAsia="Arial" w:hAnsi="Arial" w:cs="Arial"/>
              </w:rPr>
              <w:t xml:space="preserve">Accuracy: </w:t>
            </w:r>
          </w:p>
        </w:tc>
      </w:tr>
      <w:tr w:rsidR="5A7F9271" w14:paraId="53473356" w14:textId="77777777" w:rsidTr="5A7F9271">
        <w:trPr>
          <w:trHeight w:val="300"/>
        </w:trPr>
        <w:tc>
          <w:tcPr>
            <w:tcW w:w="4680" w:type="dxa"/>
          </w:tcPr>
          <w:p w14:paraId="64763589" w14:textId="47C15185" w:rsidR="5A7F9271" w:rsidRDefault="5A7F9271" w:rsidP="5A7F9271">
            <w:pPr>
              <w:rPr>
                <w:rFonts w:ascii="Arial" w:eastAsia="Arial" w:hAnsi="Arial" w:cs="Arial"/>
              </w:rPr>
            </w:pPr>
            <w:r w:rsidRPr="5A7F9271">
              <w:rPr>
                <w:rFonts w:ascii="Arial" w:eastAsia="Arial" w:hAnsi="Arial" w:cs="Arial"/>
              </w:rPr>
              <w:t xml:space="preserve">WPM Goal: </w:t>
            </w:r>
          </w:p>
        </w:tc>
        <w:tc>
          <w:tcPr>
            <w:tcW w:w="4680" w:type="dxa"/>
          </w:tcPr>
          <w:p w14:paraId="07DC3838" w14:textId="16F3D13F" w:rsidR="5A7F9271" w:rsidRDefault="5A7F9271" w:rsidP="5A7F9271">
            <w:pPr>
              <w:rPr>
                <w:rFonts w:ascii="Arial" w:eastAsia="Arial" w:hAnsi="Arial" w:cs="Arial"/>
              </w:rPr>
            </w:pPr>
            <w:r w:rsidRPr="5A7F9271">
              <w:rPr>
                <w:rFonts w:ascii="Arial" w:eastAsia="Arial" w:hAnsi="Arial" w:cs="Arial"/>
              </w:rPr>
              <w:t>Accuracy Goal:</w:t>
            </w:r>
          </w:p>
        </w:tc>
      </w:tr>
    </w:tbl>
    <w:p w14:paraId="5213678E" w14:textId="4146778E" w:rsidR="5A7F9271" w:rsidRDefault="5A7F9271" w:rsidP="5A7F9271">
      <w:pPr>
        <w:spacing w:after="0"/>
        <w:rPr>
          <w:rFonts w:ascii="Arial" w:eastAsia="Arial" w:hAnsi="Arial" w:cs="Arial"/>
        </w:rPr>
      </w:pPr>
    </w:p>
    <w:tbl>
      <w:tblPr>
        <w:tblStyle w:val="TableGrid"/>
        <w:tblW w:w="0" w:type="auto"/>
        <w:tblLayout w:type="fixed"/>
        <w:tblLook w:val="06A0" w:firstRow="1" w:lastRow="0" w:firstColumn="1" w:lastColumn="0" w:noHBand="1" w:noVBand="1"/>
      </w:tblPr>
      <w:tblGrid>
        <w:gridCol w:w="4680"/>
        <w:gridCol w:w="4680"/>
      </w:tblGrid>
      <w:tr w:rsidR="5A7F9271" w14:paraId="7177531F" w14:textId="77777777" w:rsidTr="5A7F9271">
        <w:trPr>
          <w:trHeight w:val="300"/>
        </w:trPr>
        <w:tc>
          <w:tcPr>
            <w:tcW w:w="4680" w:type="dxa"/>
          </w:tcPr>
          <w:p w14:paraId="2E46095D" w14:textId="4650874D" w:rsidR="5A7F9271" w:rsidRDefault="5A7F9271" w:rsidP="5A7F9271">
            <w:pPr>
              <w:rPr>
                <w:rFonts w:ascii="Arial" w:eastAsia="Arial" w:hAnsi="Arial" w:cs="Arial"/>
              </w:rPr>
            </w:pPr>
            <w:r w:rsidRPr="5A7F9271">
              <w:rPr>
                <w:rFonts w:ascii="Arial" w:eastAsia="Arial" w:hAnsi="Arial" w:cs="Arial"/>
              </w:rPr>
              <w:t xml:space="preserve">Name: </w:t>
            </w:r>
          </w:p>
        </w:tc>
        <w:tc>
          <w:tcPr>
            <w:tcW w:w="4680" w:type="dxa"/>
          </w:tcPr>
          <w:p w14:paraId="3F8278F8" w14:textId="3BE21332" w:rsidR="5A7F9271" w:rsidRDefault="5A7F9271" w:rsidP="5A7F9271">
            <w:pPr>
              <w:rPr>
                <w:rFonts w:ascii="Arial" w:eastAsia="Arial" w:hAnsi="Arial" w:cs="Arial"/>
              </w:rPr>
            </w:pPr>
            <w:r w:rsidRPr="5A7F9271">
              <w:rPr>
                <w:rFonts w:ascii="Arial" w:eastAsia="Arial" w:hAnsi="Arial" w:cs="Arial"/>
              </w:rPr>
              <w:t xml:space="preserve">Date: </w:t>
            </w:r>
          </w:p>
        </w:tc>
      </w:tr>
      <w:tr w:rsidR="5A7F9271" w14:paraId="703DA612" w14:textId="77777777" w:rsidTr="5A7F9271">
        <w:trPr>
          <w:trHeight w:val="300"/>
        </w:trPr>
        <w:tc>
          <w:tcPr>
            <w:tcW w:w="4680" w:type="dxa"/>
          </w:tcPr>
          <w:p w14:paraId="2B434FFE" w14:textId="7FEA0E39" w:rsidR="5A7F9271" w:rsidRDefault="5A7F9271"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3C34695F" w14:textId="3BEBEBD7" w:rsidR="5A7F9271" w:rsidRDefault="5A7F9271" w:rsidP="5A7F9271">
            <w:pPr>
              <w:rPr>
                <w:rFonts w:ascii="Arial" w:eastAsia="Arial" w:hAnsi="Arial" w:cs="Arial"/>
              </w:rPr>
            </w:pPr>
            <w:r w:rsidRPr="5A7F9271">
              <w:rPr>
                <w:rFonts w:ascii="Arial" w:eastAsia="Arial" w:hAnsi="Arial" w:cs="Arial"/>
              </w:rPr>
              <w:t xml:space="preserve">Accuracy: </w:t>
            </w:r>
          </w:p>
        </w:tc>
      </w:tr>
      <w:tr w:rsidR="5A7F9271" w14:paraId="2BDD445B" w14:textId="77777777" w:rsidTr="5A7F9271">
        <w:trPr>
          <w:trHeight w:val="300"/>
        </w:trPr>
        <w:tc>
          <w:tcPr>
            <w:tcW w:w="4680" w:type="dxa"/>
          </w:tcPr>
          <w:p w14:paraId="3A4545A6" w14:textId="47C15185" w:rsidR="5A7F9271" w:rsidRDefault="5A7F9271" w:rsidP="5A7F9271">
            <w:pPr>
              <w:rPr>
                <w:rFonts w:ascii="Arial" w:eastAsia="Arial" w:hAnsi="Arial" w:cs="Arial"/>
              </w:rPr>
            </w:pPr>
            <w:r w:rsidRPr="5A7F9271">
              <w:rPr>
                <w:rFonts w:ascii="Arial" w:eastAsia="Arial" w:hAnsi="Arial" w:cs="Arial"/>
              </w:rPr>
              <w:t xml:space="preserve">WPM Goal: </w:t>
            </w:r>
          </w:p>
        </w:tc>
        <w:tc>
          <w:tcPr>
            <w:tcW w:w="4680" w:type="dxa"/>
          </w:tcPr>
          <w:p w14:paraId="1407DCD0" w14:textId="452C5809" w:rsidR="5A7F9271" w:rsidRDefault="5A7F9271" w:rsidP="5A7F9271">
            <w:pPr>
              <w:rPr>
                <w:rFonts w:ascii="Arial" w:eastAsia="Arial" w:hAnsi="Arial" w:cs="Arial"/>
              </w:rPr>
            </w:pPr>
            <w:r w:rsidRPr="5A7F9271">
              <w:rPr>
                <w:rFonts w:ascii="Arial" w:eastAsia="Arial" w:hAnsi="Arial" w:cs="Arial"/>
              </w:rPr>
              <w:t>Accuracy Goal:</w:t>
            </w:r>
          </w:p>
        </w:tc>
      </w:tr>
    </w:tbl>
    <w:p w14:paraId="10612758" w14:textId="5115571E" w:rsidR="5A7F9271" w:rsidRDefault="5A7F9271" w:rsidP="5A7F9271">
      <w:pPr>
        <w:spacing w:after="0"/>
        <w:rPr>
          <w:rFonts w:ascii="Arial" w:eastAsia="Arial" w:hAnsi="Arial" w:cs="Arial"/>
        </w:rPr>
      </w:pPr>
    </w:p>
    <w:tbl>
      <w:tblPr>
        <w:tblStyle w:val="TableGrid"/>
        <w:tblW w:w="0" w:type="auto"/>
        <w:tblLayout w:type="fixed"/>
        <w:tblLook w:val="06A0" w:firstRow="1" w:lastRow="0" w:firstColumn="1" w:lastColumn="0" w:noHBand="1" w:noVBand="1"/>
      </w:tblPr>
      <w:tblGrid>
        <w:gridCol w:w="4680"/>
        <w:gridCol w:w="4680"/>
      </w:tblGrid>
      <w:tr w:rsidR="5A7F9271" w14:paraId="491BC473" w14:textId="77777777" w:rsidTr="5A7F9271">
        <w:trPr>
          <w:trHeight w:val="300"/>
        </w:trPr>
        <w:tc>
          <w:tcPr>
            <w:tcW w:w="4680" w:type="dxa"/>
          </w:tcPr>
          <w:p w14:paraId="71D38821" w14:textId="4650874D" w:rsidR="5A7F9271" w:rsidRDefault="5A7F9271" w:rsidP="5A7F9271">
            <w:pPr>
              <w:rPr>
                <w:rFonts w:ascii="Arial" w:eastAsia="Arial" w:hAnsi="Arial" w:cs="Arial"/>
              </w:rPr>
            </w:pPr>
            <w:r w:rsidRPr="5A7F9271">
              <w:rPr>
                <w:rFonts w:ascii="Arial" w:eastAsia="Arial" w:hAnsi="Arial" w:cs="Arial"/>
              </w:rPr>
              <w:t xml:space="preserve">Name: </w:t>
            </w:r>
          </w:p>
        </w:tc>
        <w:tc>
          <w:tcPr>
            <w:tcW w:w="4680" w:type="dxa"/>
          </w:tcPr>
          <w:p w14:paraId="3A9604E7" w14:textId="3BE21332" w:rsidR="5A7F9271" w:rsidRDefault="5A7F9271" w:rsidP="5A7F9271">
            <w:pPr>
              <w:rPr>
                <w:rFonts w:ascii="Arial" w:eastAsia="Arial" w:hAnsi="Arial" w:cs="Arial"/>
              </w:rPr>
            </w:pPr>
            <w:r w:rsidRPr="5A7F9271">
              <w:rPr>
                <w:rFonts w:ascii="Arial" w:eastAsia="Arial" w:hAnsi="Arial" w:cs="Arial"/>
              </w:rPr>
              <w:t xml:space="preserve">Date: </w:t>
            </w:r>
          </w:p>
        </w:tc>
      </w:tr>
      <w:tr w:rsidR="5A7F9271" w14:paraId="2E7E2118" w14:textId="77777777" w:rsidTr="5A7F9271">
        <w:trPr>
          <w:trHeight w:val="300"/>
        </w:trPr>
        <w:tc>
          <w:tcPr>
            <w:tcW w:w="4680" w:type="dxa"/>
          </w:tcPr>
          <w:p w14:paraId="6D00B500" w14:textId="7FEA0E39" w:rsidR="5A7F9271" w:rsidRDefault="5A7F9271"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6A4D233C" w14:textId="3BEBEBD7" w:rsidR="5A7F9271" w:rsidRDefault="5A7F9271" w:rsidP="5A7F9271">
            <w:pPr>
              <w:rPr>
                <w:rFonts w:ascii="Arial" w:eastAsia="Arial" w:hAnsi="Arial" w:cs="Arial"/>
              </w:rPr>
            </w:pPr>
            <w:r w:rsidRPr="5A7F9271">
              <w:rPr>
                <w:rFonts w:ascii="Arial" w:eastAsia="Arial" w:hAnsi="Arial" w:cs="Arial"/>
              </w:rPr>
              <w:t xml:space="preserve">Accuracy: </w:t>
            </w:r>
          </w:p>
        </w:tc>
      </w:tr>
      <w:tr w:rsidR="5A7F9271" w14:paraId="05EB638C" w14:textId="77777777" w:rsidTr="5A7F9271">
        <w:trPr>
          <w:trHeight w:val="300"/>
        </w:trPr>
        <w:tc>
          <w:tcPr>
            <w:tcW w:w="4680" w:type="dxa"/>
          </w:tcPr>
          <w:p w14:paraId="747AE6FE" w14:textId="47C15185" w:rsidR="5A7F9271" w:rsidRDefault="5A7F9271" w:rsidP="5A7F9271">
            <w:pPr>
              <w:rPr>
                <w:rFonts w:ascii="Arial" w:eastAsia="Arial" w:hAnsi="Arial" w:cs="Arial"/>
              </w:rPr>
            </w:pPr>
            <w:r w:rsidRPr="5A7F9271">
              <w:rPr>
                <w:rFonts w:ascii="Arial" w:eastAsia="Arial" w:hAnsi="Arial" w:cs="Arial"/>
              </w:rPr>
              <w:t xml:space="preserve">WPM Goal: </w:t>
            </w:r>
          </w:p>
        </w:tc>
        <w:tc>
          <w:tcPr>
            <w:tcW w:w="4680" w:type="dxa"/>
          </w:tcPr>
          <w:p w14:paraId="14BA6DAC" w14:textId="115E2BEE" w:rsidR="5A7F9271" w:rsidRDefault="5A7F9271" w:rsidP="5A7F9271">
            <w:pPr>
              <w:rPr>
                <w:rFonts w:ascii="Arial" w:eastAsia="Arial" w:hAnsi="Arial" w:cs="Arial"/>
              </w:rPr>
            </w:pPr>
            <w:r w:rsidRPr="5A7F9271">
              <w:rPr>
                <w:rFonts w:ascii="Arial" w:eastAsia="Arial" w:hAnsi="Arial" w:cs="Arial"/>
              </w:rPr>
              <w:t>Accuracy Goal:</w:t>
            </w:r>
          </w:p>
        </w:tc>
      </w:tr>
    </w:tbl>
    <w:p w14:paraId="6BD810C3" w14:textId="4C1B4044" w:rsidR="5A7F9271" w:rsidRDefault="5A7F9271" w:rsidP="5A7F9271">
      <w:pPr>
        <w:spacing w:after="0"/>
        <w:rPr>
          <w:rFonts w:ascii="Arial" w:eastAsia="Arial" w:hAnsi="Arial" w:cs="Arial"/>
        </w:rPr>
      </w:pPr>
    </w:p>
    <w:tbl>
      <w:tblPr>
        <w:tblStyle w:val="TableGrid"/>
        <w:tblW w:w="0" w:type="auto"/>
        <w:tblLayout w:type="fixed"/>
        <w:tblLook w:val="06A0" w:firstRow="1" w:lastRow="0" w:firstColumn="1" w:lastColumn="0" w:noHBand="1" w:noVBand="1"/>
      </w:tblPr>
      <w:tblGrid>
        <w:gridCol w:w="4680"/>
        <w:gridCol w:w="4680"/>
      </w:tblGrid>
      <w:tr w:rsidR="5A7F9271" w14:paraId="117FC3D6" w14:textId="77777777" w:rsidTr="5A7F9271">
        <w:trPr>
          <w:trHeight w:val="300"/>
        </w:trPr>
        <w:tc>
          <w:tcPr>
            <w:tcW w:w="4680" w:type="dxa"/>
          </w:tcPr>
          <w:p w14:paraId="349B17DB" w14:textId="4650874D" w:rsidR="5A7F9271" w:rsidRDefault="5A7F9271" w:rsidP="5A7F9271">
            <w:pPr>
              <w:rPr>
                <w:rFonts w:ascii="Arial" w:eastAsia="Arial" w:hAnsi="Arial" w:cs="Arial"/>
              </w:rPr>
            </w:pPr>
            <w:r w:rsidRPr="5A7F9271">
              <w:rPr>
                <w:rFonts w:ascii="Arial" w:eastAsia="Arial" w:hAnsi="Arial" w:cs="Arial"/>
              </w:rPr>
              <w:t xml:space="preserve">Name: </w:t>
            </w:r>
          </w:p>
        </w:tc>
        <w:tc>
          <w:tcPr>
            <w:tcW w:w="4680" w:type="dxa"/>
          </w:tcPr>
          <w:p w14:paraId="2E5A85A0" w14:textId="3BE21332" w:rsidR="5A7F9271" w:rsidRDefault="5A7F9271" w:rsidP="5A7F9271">
            <w:pPr>
              <w:rPr>
                <w:rFonts w:ascii="Arial" w:eastAsia="Arial" w:hAnsi="Arial" w:cs="Arial"/>
              </w:rPr>
            </w:pPr>
            <w:r w:rsidRPr="5A7F9271">
              <w:rPr>
                <w:rFonts w:ascii="Arial" w:eastAsia="Arial" w:hAnsi="Arial" w:cs="Arial"/>
              </w:rPr>
              <w:t xml:space="preserve">Date: </w:t>
            </w:r>
          </w:p>
        </w:tc>
      </w:tr>
      <w:tr w:rsidR="5A7F9271" w14:paraId="16A4D34E" w14:textId="77777777" w:rsidTr="5A7F9271">
        <w:trPr>
          <w:trHeight w:val="300"/>
        </w:trPr>
        <w:tc>
          <w:tcPr>
            <w:tcW w:w="4680" w:type="dxa"/>
          </w:tcPr>
          <w:p w14:paraId="7853272D" w14:textId="7FEA0E39" w:rsidR="5A7F9271" w:rsidRDefault="5A7F9271"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53C8950F" w14:textId="3BEBEBD7" w:rsidR="5A7F9271" w:rsidRDefault="5A7F9271" w:rsidP="5A7F9271">
            <w:pPr>
              <w:rPr>
                <w:rFonts w:ascii="Arial" w:eastAsia="Arial" w:hAnsi="Arial" w:cs="Arial"/>
              </w:rPr>
            </w:pPr>
            <w:r w:rsidRPr="5A7F9271">
              <w:rPr>
                <w:rFonts w:ascii="Arial" w:eastAsia="Arial" w:hAnsi="Arial" w:cs="Arial"/>
              </w:rPr>
              <w:t xml:space="preserve">Accuracy: </w:t>
            </w:r>
          </w:p>
        </w:tc>
      </w:tr>
      <w:tr w:rsidR="5A7F9271" w14:paraId="4FAD8188" w14:textId="77777777" w:rsidTr="5A7F9271">
        <w:trPr>
          <w:trHeight w:val="300"/>
        </w:trPr>
        <w:tc>
          <w:tcPr>
            <w:tcW w:w="4680" w:type="dxa"/>
          </w:tcPr>
          <w:p w14:paraId="3C8C5E36" w14:textId="47C15185" w:rsidR="5A7F9271" w:rsidRDefault="5A7F9271" w:rsidP="5A7F9271">
            <w:pPr>
              <w:rPr>
                <w:rFonts w:ascii="Arial" w:eastAsia="Arial" w:hAnsi="Arial" w:cs="Arial"/>
              </w:rPr>
            </w:pPr>
            <w:r w:rsidRPr="5A7F9271">
              <w:rPr>
                <w:rFonts w:ascii="Arial" w:eastAsia="Arial" w:hAnsi="Arial" w:cs="Arial"/>
              </w:rPr>
              <w:t xml:space="preserve">WPM Goal: </w:t>
            </w:r>
          </w:p>
        </w:tc>
        <w:tc>
          <w:tcPr>
            <w:tcW w:w="4680" w:type="dxa"/>
          </w:tcPr>
          <w:p w14:paraId="30F4D1EB" w14:textId="3739CDC5" w:rsidR="5A7F9271" w:rsidRDefault="5A7F9271" w:rsidP="5A7F9271">
            <w:pPr>
              <w:rPr>
                <w:rFonts w:ascii="Arial" w:eastAsia="Arial" w:hAnsi="Arial" w:cs="Arial"/>
              </w:rPr>
            </w:pPr>
            <w:r w:rsidRPr="5A7F9271">
              <w:rPr>
                <w:rFonts w:ascii="Arial" w:eastAsia="Arial" w:hAnsi="Arial" w:cs="Arial"/>
              </w:rPr>
              <w:t>Accuracy Goal:</w:t>
            </w:r>
          </w:p>
        </w:tc>
      </w:tr>
    </w:tbl>
    <w:p w14:paraId="7C41708D" w14:textId="68128663" w:rsidR="5A7F9271" w:rsidRDefault="5A7F9271" w:rsidP="5A7F9271">
      <w:pPr>
        <w:spacing w:after="0"/>
        <w:rPr>
          <w:rFonts w:ascii="Arial" w:eastAsia="Arial" w:hAnsi="Arial" w:cs="Arial"/>
        </w:rPr>
      </w:pPr>
    </w:p>
    <w:tbl>
      <w:tblPr>
        <w:tblStyle w:val="TableGrid"/>
        <w:tblW w:w="0" w:type="auto"/>
        <w:tblLayout w:type="fixed"/>
        <w:tblLook w:val="06A0" w:firstRow="1" w:lastRow="0" w:firstColumn="1" w:lastColumn="0" w:noHBand="1" w:noVBand="1"/>
      </w:tblPr>
      <w:tblGrid>
        <w:gridCol w:w="4680"/>
        <w:gridCol w:w="4680"/>
      </w:tblGrid>
      <w:tr w:rsidR="5A7F9271" w14:paraId="1813162E" w14:textId="77777777" w:rsidTr="5A7F9271">
        <w:trPr>
          <w:trHeight w:val="300"/>
        </w:trPr>
        <w:tc>
          <w:tcPr>
            <w:tcW w:w="4680" w:type="dxa"/>
          </w:tcPr>
          <w:p w14:paraId="7EDD56A9" w14:textId="4650874D" w:rsidR="5A7F9271" w:rsidRDefault="5A7F9271" w:rsidP="5A7F9271">
            <w:pPr>
              <w:rPr>
                <w:rFonts w:ascii="Arial" w:eastAsia="Arial" w:hAnsi="Arial" w:cs="Arial"/>
              </w:rPr>
            </w:pPr>
            <w:r w:rsidRPr="5A7F9271">
              <w:rPr>
                <w:rFonts w:ascii="Arial" w:eastAsia="Arial" w:hAnsi="Arial" w:cs="Arial"/>
              </w:rPr>
              <w:t xml:space="preserve">Name: </w:t>
            </w:r>
          </w:p>
        </w:tc>
        <w:tc>
          <w:tcPr>
            <w:tcW w:w="4680" w:type="dxa"/>
          </w:tcPr>
          <w:p w14:paraId="7E11E6B4" w14:textId="3BE21332" w:rsidR="5A7F9271" w:rsidRDefault="5A7F9271" w:rsidP="5A7F9271">
            <w:pPr>
              <w:rPr>
                <w:rFonts w:ascii="Arial" w:eastAsia="Arial" w:hAnsi="Arial" w:cs="Arial"/>
              </w:rPr>
            </w:pPr>
            <w:r w:rsidRPr="5A7F9271">
              <w:rPr>
                <w:rFonts w:ascii="Arial" w:eastAsia="Arial" w:hAnsi="Arial" w:cs="Arial"/>
              </w:rPr>
              <w:t xml:space="preserve">Date: </w:t>
            </w:r>
          </w:p>
        </w:tc>
      </w:tr>
      <w:tr w:rsidR="5A7F9271" w14:paraId="5F89087C" w14:textId="77777777" w:rsidTr="5A7F9271">
        <w:trPr>
          <w:trHeight w:val="300"/>
        </w:trPr>
        <w:tc>
          <w:tcPr>
            <w:tcW w:w="4680" w:type="dxa"/>
          </w:tcPr>
          <w:p w14:paraId="58A078E8" w14:textId="7FEA0E39" w:rsidR="5A7F9271" w:rsidRDefault="5A7F9271" w:rsidP="5A7F9271">
            <w:pPr>
              <w:rPr>
                <w:rFonts w:ascii="Arial" w:eastAsia="Arial" w:hAnsi="Arial" w:cs="Arial"/>
              </w:rPr>
            </w:pPr>
            <w:r w:rsidRPr="5A7F9271">
              <w:rPr>
                <w:rFonts w:ascii="Arial" w:eastAsia="Arial" w:hAnsi="Arial" w:cs="Arial"/>
              </w:rPr>
              <w:t xml:space="preserve">Words Per Minute (WPM): </w:t>
            </w:r>
          </w:p>
        </w:tc>
        <w:tc>
          <w:tcPr>
            <w:tcW w:w="4680" w:type="dxa"/>
          </w:tcPr>
          <w:p w14:paraId="1E10F3B4" w14:textId="3BEBEBD7" w:rsidR="5A7F9271" w:rsidRDefault="5A7F9271" w:rsidP="5A7F9271">
            <w:pPr>
              <w:rPr>
                <w:rFonts w:ascii="Arial" w:eastAsia="Arial" w:hAnsi="Arial" w:cs="Arial"/>
              </w:rPr>
            </w:pPr>
            <w:r w:rsidRPr="5A7F9271">
              <w:rPr>
                <w:rFonts w:ascii="Arial" w:eastAsia="Arial" w:hAnsi="Arial" w:cs="Arial"/>
              </w:rPr>
              <w:t xml:space="preserve">Accuracy: </w:t>
            </w:r>
          </w:p>
        </w:tc>
      </w:tr>
      <w:tr w:rsidR="5A7F9271" w14:paraId="3A04C196" w14:textId="77777777" w:rsidTr="5A7F9271">
        <w:trPr>
          <w:trHeight w:val="300"/>
        </w:trPr>
        <w:tc>
          <w:tcPr>
            <w:tcW w:w="4680" w:type="dxa"/>
          </w:tcPr>
          <w:p w14:paraId="0F35474C" w14:textId="47C15185" w:rsidR="5A7F9271" w:rsidRDefault="5A7F9271" w:rsidP="5A7F9271">
            <w:pPr>
              <w:rPr>
                <w:rFonts w:ascii="Arial" w:eastAsia="Arial" w:hAnsi="Arial" w:cs="Arial"/>
              </w:rPr>
            </w:pPr>
            <w:r w:rsidRPr="5A7F9271">
              <w:rPr>
                <w:rFonts w:ascii="Arial" w:eastAsia="Arial" w:hAnsi="Arial" w:cs="Arial"/>
              </w:rPr>
              <w:t xml:space="preserve">WPM Goal: </w:t>
            </w:r>
          </w:p>
        </w:tc>
        <w:tc>
          <w:tcPr>
            <w:tcW w:w="4680" w:type="dxa"/>
          </w:tcPr>
          <w:p w14:paraId="52B8CD8E" w14:textId="4470AA30" w:rsidR="5A7F9271" w:rsidRDefault="5A7F9271" w:rsidP="5A7F9271">
            <w:pPr>
              <w:rPr>
                <w:rFonts w:ascii="Arial" w:eastAsia="Arial" w:hAnsi="Arial" w:cs="Arial"/>
              </w:rPr>
            </w:pPr>
            <w:r w:rsidRPr="5A7F9271">
              <w:rPr>
                <w:rFonts w:ascii="Arial" w:eastAsia="Arial" w:hAnsi="Arial" w:cs="Arial"/>
              </w:rPr>
              <w:t>Accuracy Goal:</w:t>
            </w:r>
          </w:p>
        </w:tc>
      </w:tr>
    </w:tbl>
    <w:p w14:paraId="1A0DAB90" w14:textId="0C8AD4EB" w:rsidR="5A7F9271" w:rsidRDefault="5A7F9271" w:rsidP="5A7F9271">
      <w:pPr>
        <w:spacing w:after="0"/>
        <w:rPr>
          <w:rFonts w:ascii="Arial" w:eastAsia="Arial" w:hAnsi="Arial" w:cs="Arial"/>
        </w:rPr>
      </w:pPr>
    </w:p>
    <w:sectPr w:rsidR="5A7F92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5295" w14:textId="77777777" w:rsidR="00165F67" w:rsidRDefault="00165F67" w:rsidP="00237C76">
      <w:pPr>
        <w:spacing w:after="0" w:line="240" w:lineRule="auto"/>
      </w:pPr>
      <w:r>
        <w:separator/>
      </w:r>
    </w:p>
  </w:endnote>
  <w:endnote w:type="continuationSeparator" w:id="0">
    <w:p w14:paraId="67CB61A5" w14:textId="77777777" w:rsidR="00165F67" w:rsidRDefault="00165F67" w:rsidP="00237C76">
      <w:pPr>
        <w:spacing w:after="0" w:line="240" w:lineRule="auto"/>
      </w:pPr>
      <w:r>
        <w:continuationSeparator/>
      </w:r>
    </w:p>
  </w:endnote>
  <w:endnote w:type="continuationNotice" w:id="1">
    <w:p w14:paraId="11006E0C" w14:textId="77777777" w:rsidR="00165F67" w:rsidRDefault="00165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46A7" w14:textId="5769FE67" w:rsidR="00237C76" w:rsidRDefault="00237C76">
    <w:pPr>
      <w:pStyle w:val="Footer"/>
    </w:pPr>
    <w:r w:rsidRPr="003954DC">
      <w:rPr>
        <w:noProof/>
      </w:rPr>
      <mc:AlternateContent>
        <mc:Choice Requires="wpg">
          <w:drawing>
            <wp:anchor distT="0" distB="0" distL="114300" distR="114300" simplePos="0" relativeHeight="251658240" behindDoc="0" locked="0" layoutInCell="1" allowOverlap="1" wp14:anchorId="7BAD348C" wp14:editId="6BB13CF9">
              <wp:simplePos x="0" y="0"/>
              <wp:positionH relativeFrom="margin">
                <wp:posOffset>-618377</wp:posOffset>
              </wp:positionH>
              <wp:positionV relativeFrom="paragraph">
                <wp:posOffset>-180340</wp:posOffset>
              </wp:positionV>
              <wp:extent cx="7307262" cy="626322"/>
              <wp:effectExtent l="0" t="0" r="27305" b="2540"/>
              <wp:wrapNone/>
              <wp:docPr id="5128" name="Group 5">
                <a:extLst xmlns:a="http://schemas.openxmlformats.org/drawingml/2006/main">
                  <a:ext uri="{FF2B5EF4-FFF2-40B4-BE49-F238E27FC236}">
                    <a16:creationId xmlns:a16="http://schemas.microsoft.com/office/drawing/2014/main" id="{03FF7E21-AAE7-3136-42C0-5F2C96D4E545}"/>
                  </a:ext>
                </a:extLst>
              </wp:docPr>
              <wp:cNvGraphicFramePr/>
              <a:graphic xmlns:a="http://schemas.openxmlformats.org/drawingml/2006/main">
                <a:graphicData uri="http://schemas.microsoft.com/office/word/2010/wordprocessingGroup">
                  <wpg:wgp>
                    <wpg:cNvGrpSpPr/>
                    <wpg:grpSpPr bwMode="auto">
                      <a:xfrm>
                        <a:off x="0" y="0"/>
                        <a:ext cx="7307262" cy="626322"/>
                        <a:chOff x="0" y="0"/>
                        <a:chExt cx="7307262" cy="626322"/>
                      </a:xfrm>
                    </wpg:grpSpPr>
                    <wps:wsp>
                      <wps:cNvPr id="1953035417" name="Straight Connector 1953035417" descr="&quot;&quot;">
                        <a:extLst>
                          <a:ext uri="{FF2B5EF4-FFF2-40B4-BE49-F238E27FC236}">
                            <a16:creationId xmlns:a16="http://schemas.microsoft.com/office/drawing/2014/main" id="{A0F043A0-B6E7-BBBF-8763-C44D82746EF1}"/>
                          </a:ext>
                        </a:extLst>
                      </wps:cNvPr>
                      <wps:cNvCnPr>
                        <a:cxnSpLocks/>
                      </wps:cNvCnPr>
                      <wps:spPr>
                        <a:xfrm>
                          <a:off x="0" y="0"/>
                          <a:ext cx="7307262" cy="0"/>
                        </a:xfrm>
                        <a:prstGeom prst="line">
                          <a:avLst/>
                        </a:prstGeom>
                        <a:ln w="25400">
                          <a:solidFill>
                            <a:srgbClr val="093F2C"/>
                          </a:solidFill>
                        </a:ln>
                      </wps:spPr>
                      <wps:style>
                        <a:lnRef idx="1">
                          <a:schemeClr val="dk1"/>
                        </a:lnRef>
                        <a:fillRef idx="0">
                          <a:schemeClr val="dk1"/>
                        </a:fillRef>
                        <a:effectRef idx="0">
                          <a:schemeClr val="dk1"/>
                        </a:effectRef>
                        <a:fontRef idx="minor">
                          <a:schemeClr val="tx1"/>
                        </a:fontRef>
                      </wps:style>
                      <wps:bodyPr/>
                    </wps:wsp>
                    <wps:wsp>
                      <wps:cNvPr id="1426754961" name="TextBox 6">
                        <a:extLst>
                          <a:ext uri="{FF2B5EF4-FFF2-40B4-BE49-F238E27FC236}">
                            <a16:creationId xmlns:a16="http://schemas.microsoft.com/office/drawing/2014/main" id="{206DFB2D-63EF-21A1-9802-8D5268FF7B79}"/>
                          </a:ext>
                        </a:extLst>
                      </wps:cNvPr>
                      <wps:cNvSpPr txBox="1">
                        <a:spLocks noChangeArrowheads="1"/>
                      </wps:cNvSpPr>
                      <wps:spPr bwMode="auto">
                        <a:xfrm>
                          <a:off x="2368241" y="195157"/>
                          <a:ext cx="491045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AAAD9" w14:textId="6A8C64C7" w:rsidR="00237C76" w:rsidRDefault="00BD3713" w:rsidP="00237C76">
                            <w:pPr>
                              <w:kinsoku w:val="0"/>
                              <w:overflowPunct w:val="0"/>
                              <w:jc w:val="right"/>
                              <w:textAlignment w:val="baseline"/>
                              <w:rPr>
                                <w:rFonts w:ascii="Arial" w:eastAsia="MS PGothic" w:hAnsi="Arial"/>
                                <w:color w:val="093F2C"/>
                                <w:kern w:val="24"/>
                              </w:rPr>
                            </w:pPr>
                            <w:r>
                              <w:rPr>
                                <w:noProof/>
                              </w:rPr>
                              <w:drawing>
                                <wp:inline distT="0" distB="0" distL="0" distR="0" wp14:anchorId="0FB1BD75" wp14:editId="30BDE92D">
                                  <wp:extent cx="628650" cy="177800"/>
                                  <wp:effectExtent l="0" t="0" r="0" b="0"/>
                                  <wp:docPr id="1824648718" name="Picture 1" descr="A screenshot of a computer&#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48718" name="Picture 1" descr="A screenshot of a computer&#10;&#10;Description automatically generated">
                                            <a:hlinkClick r:id="rId1"/>
                                          </pic:cNvPr>
                                          <pic:cNvPicPr/>
                                        </pic:nvPicPr>
                                        <pic:blipFill rotWithShape="1">
                                          <a:blip r:embed="rId2"/>
                                          <a:srcRect l="35577" t="20673" r="53846" b="76198"/>
                                          <a:stretch/>
                                        </pic:blipFill>
                                        <pic:spPr bwMode="auto">
                                          <a:xfrm>
                                            <a:off x="0" y="0"/>
                                            <a:ext cx="628650" cy="1778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MS PGothic" w:hAnsi="Arial"/>
                                <w:color w:val="093F2C"/>
                                <w:kern w:val="24"/>
                              </w:rPr>
                              <w:t xml:space="preserve">    </w:t>
                            </w:r>
                            <w:r w:rsidR="00237C76">
                              <w:rPr>
                                <w:rFonts w:ascii="Arial" w:eastAsia="MS PGothic" w:hAnsi="Arial"/>
                                <w:color w:val="093F2C"/>
                                <w:kern w:val="24"/>
                              </w:rPr>
                              <w:t>WritingArchitect.org</w:t>
                            </w:r>
                          </w:p>
                        </w:txbxContent>
                      </wps:txbx>
                      <wps:bodyPr>
                        <a:spAutoFit/>
                      </wps:bodyPr>
                    </wps:wsp>
                  </wpg:wgp>
                </a:graphicData>
              </a:graphic>
              <wp14:sizeRelV relativeFrom="margin">
                <wp14:pctHeight>0</wp14:pctHeight>
              </wp14:sizeRelV>
            </wp:anchor>
          </w:drawing>
        </mc:Choice>
        <mc:Fallback xmlns:arto="http://schemas.microsoft.com/office/word/2006/arto" xmlns:pic="http://schemas.openxmlformats.org/drawingml/2006/picture" xmlns:a14="http://schemas.microsoft.com/office/drawing/2010/main" xmlns:a16="http://schemas.microsoft.com/office/drawing/2014/main" xmlns:a="http://schemas.openxmlformats.org/drawingml/2006/main">
          <w:pict>
            <v:group id="Group 5" style="position:absolute;margin-left:-48.7pt;margin-top:-14.2pt;width:575.35pt;height:49.3pt;z-index:251659264;mso-position-horizontal-relative:margin;mso-height-relative:margin" coordsize="73072,6263" o:spid="_x0000_s1026" w14:anchorId="7BAD3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">
              <v:line id="Straight Connector 1953035417" style="position:absolute;visibility:visible;mso-wrap-style:square" alt="&quot;&quot;" o:spid="_x0000_s1027" strokecolor="#093f2c" strokeweight="2pt" o:connectortype="straight" from="0,0" to="7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">
                <v:stroke joinstyle="miter"/>
                <o:lock v:ext="edit" shapetype="f"/>
              </v:line>
              <v:shapetype id="_x0000_t202" coordsize="21600,21600" o:spt="202" path="m,l,21600r21600,l21600,xe">
                <v:stroke joinstyle="miter"/>
                <v:path gradientshapeok="t" o:connecttype="rect"/>
              </v:shapetype>
              <v:shape id="TextBox 6" style="position:absolute;left:23682;top:1951;width:49104;height:431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">
                <v:textbox style="mso-fit-shape-to-text:t">
                  <w:txbxContent>
                    <w:p w:rsidR="00237C76" w:rsidP="00237C76" w:rsidRDefault="00BD3713" w14:paraId="36EAAAD9" w14:textId="6A8C64C7">
                      <w:pPr>
                        <w:kinsoku w:val="0"/>
                        <w:overflowPunct w:val="0"/>
                        <w:jc w:val="right"/>
                        <w:textAlignment w:val="baseline"/>
                        <w:rPr>
                          <w:rFonts w:ascii="Arial" w:hAnsi="Arial" w:eastAsia="MS PGothic"/>
                          <w:color w:val="093F2C"/>
                          <w:kern w:val="24"/>
                        </w:rPr>
                      </w:pPr>
                      <w:r>
                        <w:rPr>
                          <w:noProof/>
                        </w:rPr>
                        <w:drawing>
                          <wp:inline distT="0" distB="0" distL="0" distR="0" wp14:anchorId="0FB1BD75" wp14:editId="30BDE92D">
                            <wp:extent cx="628650" cy="177800"/>
                            <wp:effectExtent l="0" t="0" r="0" b="0"/>
                            <wp:docPr id="1824648718" name="Picture 1" descr="A screenshot of a computer&#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48718" name="Picture 1" descr="A screenshot of a computer&#10;&#10;Description automatically generated">
                                      <a:hlinkClick r:id="rId3"/>
                                    </pic:cNvPr>
                                    <pic:cNvPicPr/>
                                  </pic:nvPicPr>
                                  <pic:blipFill rotWithShape="1">
                                    <a:blip r:embed="rId4"/>
                                    <a:srcRect l="35577" t="20673" r="53846" b="76198"/>
                                    <a:stretch/>
                                  </pic:blipFill>
                                  <pic:spPr bwMode="auto">
                                    <a:xfrm>
                                      <a:off x="0" y="0"/>
                                      <a:ext cx="628650" cy="1778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eastAsia="MS PGothic"/>
                          <w:color w:val="093F2C"/>
                          <w:kern w:val="24"/>
                        </w:rPr>
                        <w:t xml:space="preserve">    </w:t>
                      </w:r>
                      <w:r w:rsidR="00237C76">
                        <w:rPr>
                          <w:rFonts w:ascii="Arial" w:hAnsi="Arial" w:eastAsia="MS PGothic"/>
                          <w:color w:val="093F2C"/>
                          <w:kern w:val="24"/>
                        </w:rPr>
                        <w:t>WritingArchitect</w:t>
                      </w:r>
                      <w:r w:rsidR="00237C76">
                        <w:rPr>
                          <w:rFonts w:ascii="Arial" w:hAnsi="Arial" w:eastAsia="MS PGothic"/>
                          <w:color w:val="093F2C"/>
                          <w:kern w:val="24"/>
                        </w:rPr>
                        <w:t>.</w:t>
                      </w:r>
                      <w:r w:rsidR="00237C76">
                        <w:rPr>
                          <w:rFonts w:ascii="Arial" w:hAnsi="Arial" w:eastAsia="MS PGothic"/>
                          <w:color w:val="093F2C"/>
                          <w:kern w:val="24"/>
                        </w:rPr>
                        <w:t>org</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2CB5" w14:textId="77777777" w:rsidR="00165F67" w:rsidRDefault="00165F67" w:rsidP="00237C76">
      <w:pPr>
        <w:spacing w:after="0" w:line="240" w:lineRule="auto"/>
      </w:pPr>
      <w:bookmarkStart w:id="0" w:name="_Hlk181702817"/>
      <w:bookmarkEnd w:id="0"/>
      <w:r>
        <w:separator/>
      </w:r>
    </w:p>
  </w:footnote>
  <w:footnote w:type="continuationSeparator" w:id="0">
    <w:p w14:paraId="52EFB2C7" w14:textId="77777777" w:rsidR="00165F67" w:rsidRDefault="00165F67" w:rsidP="00237C76">
      <w:pPr>
        <w:spacing w:after="0" w:line="240" w:lineRule="auto"/>
      </w:pPr>
      <w:r>
        <w:continuationSeparator/>
      </w:r>
    </w:p>
  </w:footnote>
  <w:footnote w:type="continuationNotice" w:id="1">
    <w:p w14:paraId="322D02B9" w14:textId="77777777" w:rsidR="00165F67" w:rsidRDefault="00165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176D5F" w14:paraId="5E2E7E8B" w14:textId="77777777" w:rsidTr="7D176D5F">
      <w:trPr>
        <w:trHeight w:val="300"/>
      </w:trPr>
      <w:tc>
        <w:tcPr>
          <w:tcW w:w="3120" w:type="dxa"/>
        </w:tcPr>
        <w:p w14:paraId="5E366DC2" w14:textId="17180F2E" w:rsidR="7D176D5F" w:rsidRDefault="7D176D5F" w:rsidP="7D176D5F">
          <w:pPr>
            <w:pStyle w:val="Header"/>
            <w:ind w:left="-115"/>
          </w:pPr>
        </w:p>
      </w:tc>
      <w:tc>
        <w:tcPr>
          <w:tcW w:w="3120" w:type="dxa"/>
        </w:tcPr>
        <w:p w14:paraId="65460AC1" w14:textId="5303E04A" w:rsidR="7D176D5F" w:rsidRDefault="7D176D5F" w:rsidP="7D176D5F">
          <w:pPr>
            <w:pStyle w:val="Header"/>
            <w:jc w:val="center"/>
          </w:pPr>
        </w:p>
      </w:tc>
      <w:tc>
        <w:tcPr>
          <w:tcW w:w="3120" w:type="dxa"/>
        </w:tcPr>
        <w:p w14:paraId="081E57BC" w14:textId="6001E3DD" w:rsidR="7D176D5F" w:rsidRDefault="7D176D5F" w:rsidP="7D176D5F">
          <w:pPr>
            <w:pStyle w:val="Header"/>
            <w:ind w:right="-115"/>
            <w:jc w:val="right"/>
          </w:pPr>
        </w:p>
      </w:tc>
    </w:tr>
  </w:tbl>
  <w:p w14:paraId="62CFB8B7" w14:textId="0BA1DA61" w:rsidR="7D176D5F" w:rsidRDefault="7D176D5F" w:rsidP="7D176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DE6"/>
    <w:multiLevelType w:val="hybridMultilevel"/>
    <w:tmpl w:val="244E26BE"/>
    <w:lvl w:ilvl="0" w:tplc="C5D61AA4">
      <w:start w:val="1"/>
      <w:numFmt w:val="bullet"/>
      <w:lvlText w:val=""/>
      <w:lvlJc w:val="left"/>
      <w:pPr>
        <w:ind w:left="720" w:hanging="360"/>
      </w:pPr>
      <w:rPr>
        <w:rFonts w:ascii="Symbol" w:hAnsi="Symbol" w:hint="default"/>
      </w:rPr>
    </w:lvl>
    <w:lvl w:ilvl="1" w:tplc="82325D0A">
      <w:start w:val="1"/>
      <w:numFmt w:val="bullet"/>
      <w:lvlText w:val="o"/>
      <w:lvlJc w:val="left"/>
      <w:pPr>
        <w:ind w:left="1440" w:hanging="360"/>
      </w:pPr>
      <w:rPr>
        <w:rFonts w:ascii="Symbol" w:hAnsi="Symbol" w:hint="default"/>
      </w:rPr>
    </w:lvl>
    <w:lvl w:ilvl="2" w:tplc="B188378E">
      <w:start w:val="1"/>
      <w:numFmt w:val="bullet"/>
      <w:lvlText w:val=""/>
      <w:lvlJc w:val="left"/>
      <w:pPr>
        <w:ind w:left="2160" w:hanging="360"/>
      </w:pPr>
      <w:rPr>
        <w:rFonts w:ascii="Wingdings" w:hAnsi="Wingdings" w:hint="default"/>
      </w:rPr>
    </w:lvl>
    <w:lvl w:ilvl="3" w:tplc="9B10252A">
      <w:start w:val="1"/>
      <w:numFmt w:val="bullet"/>
      <w:lvlText w:val=""/>
      <w:lvlJc w:val="left"/>
      <w:pPr>
        <w:ind w:left="2880" w:hanging="360"/>
      </w:pPr>
      <w:rPr>
        <w:rFonts w:ascii="Symbol" w:hAnsi="Symbol" w:hint="default"/>
      </w:rPr>
    </w:lvl>
    <w:lvl w:ilvl="4" w:tplc="2F96D40A">
      <w:start w:val="1"/>
      <w:numFmt w:val="bullet"/>
      <w:lvlText w:val="o"/>
      <w:lvlJc w:val="left"/>
      <w:pPr>
        <w:ind w:left="3600" w:hanging="360"/>
      </w:pPr>
      <w:rPr>
        <w:rFonts w:ascii="Courier New" w:hAnsi="Courier New" w:hint="default"/>
      </w:rPr>
    </w:lvl>
    <w:lvl w:ilvl="5" w:tplc="190EB0C6">
      <w:start w:val="1"/>
      <w:numFmt w:val="bullet"/>
      <w:lvlText w:val=""/>
      <w:lvlJc w:val="left"/>
      <w:pPr>
        <w:ind w:left="4320" w:hanging="360"/>
      </w:pPr>
      <w:rPr>
        <w:rFonts w:ascii="Wingdings" w:hAnsi="Wingdings" w:hint="default"/>
      </w:rPr>
    </w:lvl>
    <w:lvl w:ilvl="6" w:tplc="3D22B2A2">
      <w:start w:val="1"/>
      <w:numFmt w:val="bullet"/>
      <w:lvlText w:val=""/>
      <w:lvlJc w:val="left"/>
      <w:pPr>
        <w:ind w:left="5040" w:hanging="360"/>
      </w:pPr>
      <w:rPr>
        <w:rFonts w:ascii="Symbol" w:hAnsi="Symbol" w:hint="default"/>
      </w:rPr>
    </w:lvl>
    <w:lvl w:ilvl="7" w:tplc="5F780EFC">
      <w:start w:val="1"/>
      <w:numFmt w:val="bullet"/>
      <w:lvlText w:val="o"/>
      <w:lvlJc w:val="left"/>
      <w:pPr>
        <w:ind w:left="5760" w:hanging="360"/>
      </w:pPr>
      <w:rPr>
        <w:rFonts w:ascii="Courier New" w:hAnsi="Courier New" w:hint="default"/>
      </w:rPr>
    </w:lvl>
    <w:lvl w:ilvl="8" w:tplc="3E2EFFCC">
      <w:start w:val="1"/>
      <w:numFmt w:val="bullet"/>
      <w:lvlText w:val=""/>
      <w:lvlJc w:val="left"/>
      <w:pPr>
        <w:ind w:left="6480" w:hanging="360"/>
      </w:pPr>
      <w:rPr>
        <w:rFonts w:ascii="Wingdings" w:hAnsi="Wingdings" w:hint="default"/>
      </w:rPr>
    </w:lvl>
  </w:abstractNum>
  <w:abstractNum w:abstractNumId="1" w15:restartNumberingAfterBreak="0">
    <w:nsid w:val="080120CC"/>
    <w:multiLevelType w:val="hybridMultilevel"/>
    <w:tmpl w:val="17E2A2A4"/>
    <w:lvl w:ilvl="0" w:tplc="ED70947A">
      <w:start w:val="1"/>
      <w:numFmt w:val="bullet"/>
      <w:lvlText w:val=""/>
      <w:lvlJc w:val="left"/>
      <w:pPr>
        <w:ind w:left="720" w:hanging="360"/>
      </w:pPr>
      <w:rPr>
        <w:rFonts w:ascii="Symbol" w:hAnsi="Symbol" w:hint="default"/>
      </w:rPr>
    </w:lvl>
    <w:lvl w:ilvl="1" w:tplc="B0961D34">
      <w:start w:val="1"/>
      <w:numFmt w:val="bullet"/>
      <w:lvlText w:val="o"/>
      <w:lvlJc w:val="left"/>
      <w:pPr>
        <w:ind w:left="1440" w:hanging="360"/>
      </w:pPr>
      <w:rPr>
        <w:rFonts w:ascii="Symbol" w:hAnsi="Symbol" w:hint="default"/>
      </w:rPr>
    </w:lvl>
    <w:lvl w:ilvl="2" w:tplc="DA8493DE">
      <w:start w:val="1"/>
      <w:numFmt w:val="bullet"/>
      <w:lvlText w:val=""/>
      <w:lvlJc w:val="left"/>
      <w:pPr>
        <w:ind w:left="2160" w:hanging="360"/>
      </w:pPr>
      <w:rPr>
        <w:rFonts w:ascii="Wingdings" w:hAnsi="Wingdings" w:hint="default"/>
      </w:rPr>
    </w:lvl>
    <w:lvl w:ilvl="3" w:tplc="1DE08F50">
      <w:start w:val="1"/>
      <w:numFmt w:val="bullet"/>
      <w:lvlText w:val=""/>
      <w:lvlJc w:val="left"/>
      <w:pPr>
        <w:ind w:left="2880" w:hanging="360"/>
      </w:pPr>
      <w:rPr>
        <w:rFonts w:ascii="Symbol" w:hAnsi="Symbol" w:hint="default"/>
      </w:rPr>
    </w:lvl>
    <w:lvl w:ilvl="4" w:tplc="6E3AFEA6">
      <w:start w:val="1"/>
      <w:numFmt w:val="bullet"/>
      <w:lvlText w:val="o"/>
      <w:lvlJc w:val="left"/>
      <w:pPr>
        <w:ind w:left="3600" w:hanging="360"/>
      </w:pPr>
      <w:rPr>
        <w:rFonts w:ascii="Courier New" w:hAnsi="Courier New" w:hint="default"/>
      </w:rPr>
    </w:lvl>
    <w:lvl w:ilvl="5" w:tplc="AB569DC8">
      <w:start w:val="1"/>
      <w:numFmt w:val="bullet"/>
      <w:lvlText w:val=""/>
      <w:lvlJc w:val="left"/>
      <w:pPr>
        <w:ind w:left="4320" w:hanging="360"/>
      </w:pPr>
      <w:rPr>
        <w:rFonts w:ascii="Wingdings" w:hAnsi="Wingdings" w:hint="default"/>
      </w:rPr>
    </w:lvl>
    <w:lvl w:ilvl="6" w:tplc="8C2E617C">
      <w:start w:val="1"/>
      <w:numFmt w:val="bullet"/>
      <w:lvlText w:val=""/>
      <w:lvlJc w:val="left"/>
      <w:pPr>
        <w:ind w:left="5040" w:hanging="360"/>
      </w:pPr>
      <w:rPr>
        <w:rFonts w:ascii="Symbol" w:hAnsi="Symbol" w:hint="default"/>
      </w:rPr>
    </w:lvl>
    <w:lvl w:ilvl="7" w:tplc="405EA7B8">
      <w:start w:val="1"/>
      <w:numFmt w:val="bullet"/>
      <w:lvlText w:val="o"/>
      <w:lvlJc w:val="left"/>
      <w:pPr>
        <w:ind w:left="5760" w:hanging="360"/>
      </w:pPr>
      <w:rPr>
        <w:rFonts w:ascii="Courier New" w:hAnsi="Courier New" w:hint="default"/>
      </w:rPr>
    </w:lvl>
    <w:lvl w:ilvl="8" w:tplc="C8E81D48">
      <w:start w:val="1"/>
      <w:numFmt w:val="bullet"/>
      <w:lvlText w:val=""/>
      <w:lvlJc w:val="left"/>
      <w:pPr>
        <w:ind w:left="6480" w:hanging="360"/>
      </w:pPr>
      <w:rPr>
        <w:rFonts w:ascii="Wingdings" w:hAnsi="Wingdings" w:hint="default"/>
      </w:rPr>
    </w:lvl>
  </w:abstractNum>
  <w:abstractNum w:abstractNumId="2" w15:restartNumberingAfterBreak="0">
    <w:nsid w:val="0F64C7E9"/>
    <w:multiLevelType w:val="hybridMultilevel"/>
    <w:tmpl w:val="56DA6F72"/>
    <w:lvl w:ilvl="0" w:tplc="F80229CC">
      <w:start w:val="1"/>
      <w:numFmt w:val="bullet"/>
      <w:lvlText w:val=""/>
      <w:lvlJc w:val="left"/>
      <w:pPr>
        <w:ind w:left="720" w:hanging="360"/>
      </w:pPr>
      <w:rPr>
        <w:rFonts w:ascii="Symbol" w:hAnsi="Symbol" w:hint="default"/>
      </w:rPr>
    </w:lvl>
    <w:lvl w:ilvl="1" w:tplc="F9909A08">
      <w:start w:val="1"/>
      <w:numFmt w:val="bullet"/>
      <w:lvlText w:val="o"/>
      <w:lvlJc w:val="left"/>
      <w:pPr>
        <w:ind w:left="1440" w:hanging="360"/>
      </w:pPr>
      <w:rPr>
        <w:rFonts w:ascii="Symbol" w:hAnsi="Symbol" w:hint="default"/>
      </w:rPr>
    </w:lvl>
    <w:lvl w:ilvl="2" w:tplc="A1BE91EA">
      <w:start w:val="1"/>
      <w:numFmt w:val="bullet"/>
      <w:lvlText w:val=""/>
      <w:lvlJc w:val="left"/>
      <w:pPr>
        <w:ind w:left="2160" w:hanging="360"/>
      </w:pPr>
      <w:rPr>
        <w:rFonts w:ascii="Symbol" w:hAnsi="Symbol" w:hint="default"/>
      </w:rPr>
    </w:lvl>
    <w:lvl w:ilvl="3" w:tplc="606216F6">
      <w:start w:val="1"/>
      <w:numFmt w:val="bullet"/>
      <w:lvlText w:val=""/>
      <w:lvlJc w:val="left"/>
      <w:pPr>
        <w:ind w:left="2880" w:hanging="360"/>
      </w:pPr>
      <w:rPr>
        <w:rFonts w:ascii="Symbol" w:hAnsi="Symbol" w:hint="default"/>
      </w:rPr>
    </w:lvl>
    <w:lvl w:ilvl="4" w:tplc="2206B2BC">
      <w:start w:val="1"/>
      <w:numFmt w:val="bullet"/>
      <w:lvlText w:val="o"/>
      <w:lvlJc w:val="left"/>
      <w:pPr>
        <w:ind w:left="3600" w:hanging="360"/>
      </w:pPr>
      <w:rPr>
        <w:rFonts w:ascii="Courier New" w:hAnsi="Courier New" w:hint="default"/>
      </w:rPr>
    </w:lvl>
    <w:lvl w:ilvl="5" w:tplc="88943A88">
      <w:start w:val="1"/>
      <w:numFmt w:val="bullet"/>
      <w:lvlText w:val=""/>
      <w:lvlJc w:val="left"/>
      <w:pPr>
        <w:ind w:left="4320" w:hanging="360"/>
      </w:pPr>
      <w:rPr>
        <w:rFonts w:ascii="Wingdings" w:hAnsi="Wingdings" w:hint="default"/>
      </w:rPr>
    </w:lvl>
    <w:lvl w:ilvl="6" w:tplc="F0AEE5B6">
      <w:start w:val="1"/>
      <w:numFmt w:val="bullet"/>
      <w:lvlText w:val=""/>
      <w:lvlJc w:val="left"/>
      <w:pPr>
        <w:ind w:left="5040" w:hanging="360"/>
      </w:pPr>
      <w:rPr>
        <w:rFonts w:ascii="Symbol" w:hAnsi="Symbol" w:hint="default"/>
      </w:rPr>
    </w:lvl>
    <w:lvl w:ilvl="7" w:tplc="2880153A">
      <w:start w:val="1"/>
      <w:numFmt w:val="bullet"/>
      <w:lvlText w:val="o"/>
      <w:lvlJc w:val="left"/>
      <w:pPr>
        <w:ind w:left="5760" w:hanging="360"/>
      </w:pPr>
      <w:rPr>
        <w:rFonts w:ascii="Courier New" w:hAnsi="Courier New" w:hint="default"/>
      </w:rPr>
    </w:lvl>
    <w:lvl w:ilvl="8" w:tplc="AE00BF6C">
      <w:start w:val="1"/>
      <w:numFmt w:val="bullet"/>
      <w:lvlText w:val=""/>
      <w:lvlJc w:val="left"/>
      <w:pPr>
        <w:ind w:left="6480" w:hanging="360"/>
      </w:pPr>
      <w:rPr>
        <w:rFonts w:ascii="Wingdings" w:hAnsi="Wingdings" w:hint="default"/>
      </w:rPr>
    </w:lvl>
  </w:abstractNum>
  <w:abstractNum w:abstractNumId="3" w15:restartNumberingAfterBreak="0">
    <w:nsid w:val="104D7AB7"/>
    <w:multiLevelType w:val="hybridMultilevel"/>
    <w:tmpl w:val="B45A94F2"/>
    <w:lvl w:ilvl="0" w:tplc="8C94AF08">
      <w:start w:val="1"/>
      <w:numFmt w:val="bullet"/>
      <w:lvlText w:val=""/>
      <w:lvlJc w:val="left"/>
      <w:pPr>
        <w:ind w:left="720" w:hanging="360"/>
      </w:pPr>
      <w:rPr>
        <w:rFonts w:ascii="Symbol" w:hAnsi="Symbol" w:hint="default"/>
      </w:rPr>
    </w:lvl>
    <w:lvl w:ilvl="1" w:tplc="65BC63BA">
      <w:start w:val="1"/>
      <w:numFmt w:val="bullet"/>
      <w:lvlText w:val="o"/>
      <w:lvlJc w:val="left"/>
      <w:pPr>
        <w:ind w:left="1440" w:hanging="360"/>
      </w:pPr>
      <w:rPr>
        <w:rFonts w:ascii="Courier New" w:hAnsi="Courier New" w:hint="default"/>
      </w:rPr>
    </w:lvl>
    <w:lvl w:ilvl="2" w:tplc="35CE8FC0">
      <w:start w:val="1"/>
      <w:numFmt w:val="bullet"/>
      <w:lvlText w:val=""/>
      <w:lvlJc w:val="left"/>
      <w:pPr>
        <w:ind w:left="2160" w:hanging="360"/>
      </w:pPr>
      <w:rPr>
        <w:rFonts w:ascii="Wingdings" w:hAnsi="Wingdings" w:hint="default"/>
      </w:rPr>
    </w:lvl>
    <w:lvl w:ilvl="3" w:tplc="54440E90">
      <w:start w:val="1"/>
      <w:numFmt w:val="bullet"/>
      <w:lvlText w:val=""/>
      <w:lvlJc w:val="left"/>
      <w:pPr>
        <w:ind w:left="2880" w:hanging="360"/>
      </w:pPr>
      <w:rPr>
        <w:rFonts w:ascii="Symbol" w:hAnsi="Symbol" w:hint="default"/>
      </w:rPr>
    </w:lvl>
    <w:lvl w:ilvl="4" w:tplc="1CE26FEA">
      <w:start w:val="1"/>
      <w:numFmt w:val="bullet"/>
      <w:lvlText w:val="o"/>
      <w:lvlJc w:val="left"/>
      <w:pPr>
        <w:ind w:left="3600" w:hanging="360"/>
      </w:pPr>
      <w:rPr>
        <w:rFonts w:ascii="Courier New" w:hAnsi="Courier New" w:hint="default"/>
      </w:rPr>
    </w:lvl>
    <w:lvl w:ilvl="5" w:tplc="F6FCE71C">
      <w:start w:val="1"/>
      <w:numFmt w:val="bullet"/>
      <w:lvlText w:val=""/>
      <w:lvlJc w:val="left"/>
      <w:pPr>
        <w:ind w:left="4320" w:hanging="360"/>
      </w:pPr>
      <w:rPr>
        <w:rFonts w:ascii="Wingdings" w:hAnsi="Wingdings" w:hint="default"/>
      </w:rPr>
    </w:lvl>
    <w:lvl w:ilvl="6" w:tplc="BD0054AE">
      <w:start w:val="1"/>
      <w:numFmt w:val="bullet"/>
      <w:lvlText w:val=""/>
      <w:lvlJc w:val="left"/>
      <w:pPr>
        <w:ind w:left="5040" w:hanging="360"/>
      </w:pPr>
      <w:rPr>
        <w:rFonts w:ascii="Symbol" w:hAnsi="Symbol" w:hint="default"/>
      </w:rPr>
    </w:lvl>
    <w:lvl w:ilvl="7" w:tplc="32D8FFB8">
      <w:start w:val="1"/>
      <w:numFmt w:val="bullet"/>
      <w:lvlText w:val="o"/>
      <w:lvlJc w:val="left"/>
      <w:pPr>
        <w:ind w:left="5760" w:hanging="360"/>
      </w:pPr>
      <w:rPr>
        <w:rFonts w:ascii="Courier New" w:hAnsi="Courier New" w:hint="default"/>
      </w:rPr>
    </w:lvl>
    <w:lvl w:ilvl="8" w:tplc="DE06332E">
      <w:start w:val="1"/>
      <w:numFmt w:val="bullet"/>
      <w:lvlText w:val=""/>
      <w:lvlJc w:val="left"/>
      <w:pPr>
        <w:ind w:left="6480" w:hanging="360"/>
      </w:pPr>
      <w:rPr>
        <w:rFonts w:ascii="Wingdings" w:hAnsi="Wingdings" w:hint="default"/>
      </w:rPr>
    </w:lvl>
  </w:abstractNum>
  <w:abstractNum w:abstractNumId="4" w15:restartNumberingAfterBreak="0">
    <w:nsid w:val="1442B927"/>
    <w:multiLevelType w:val="hybridMultilevel"/>
    <w:tmpl w:val="E55A40FE"/>
    <w:lvl w:ilvl="0" w:tplc="DA50C154">
      <w:start w:val="1"/>
      <w:numFmt w:val="bullet"/>
      <w:lvlText w:val=""/>
      <w:lvlJc w:val="left"/>
      <w:pPr>
        <w:ind w:left="720" w:hanging="360"/>
      </w:pPr>
      <w:rPr>
        <w:rFonts w:ascii="Symbol" w:hAnsi="Symbol" w:hint="default"/>
      </w:rPr>
    </w:lvl>
    <w:lvl w:ilvl="1" w:tplc="5888E9B8">
      <w:start w:val="1"/>
      <w:numFmt w:val="bullet"/>
      <w:lvlText w:val="o"/>
      <w:lvlJc w:val="left"/>
      <w:pPr>
        <w:ind w:left="1440" w:hanging="360"/>
      </w:pPr>
      <w:rPr>
        <w:rFonts w:ascii="Symbol" w:hAnsi="Symbol" w:hint="default"/>
      </w:rPr>
    </w:lvl>
    <w:lvl w:ilvl="2" w:tplc="D7A6A7B4">
      <w:start w:val="1"/>
      <w:numFmt w:val="bullet"/>
      <w:lvlText w:val=""/>
      <w:lvlJc w:val="left"/>
      <w:pPr>
        <w:ind w:left="2160" w:hanging="360"/>
      </w:pPr>
      <w:rPr>
        <w:rFonts w:ascii="Wingdings" w:hAnsi="Wingdings" w:hint="default"/>
      </w:rPr>
    </w:lvl>
    <w:lvl w:ilvl="3" w:tplc="12E89D28">
      <w:start w:val="1"/>
      <w:numFmt w:val="bullet"/>
      <w:lvlText w:val=""/>
      <w:lvlJc w:val="left"/>
      <w:pPr>
        <w:ind w:left="2880" w:hanging="360"/>
      </w:pPr>
      <w:rPr>
        <w:rFonts w:ascii="Symbol" w:hAnsi="Symbol" w:hint="default"/>
      </w:rPr>
    </w:lvl>
    <w:lvl w:ilvl="4" w:tplc="9558B7AC">
      <w:start w:val="1"/>
      <w:numFmt w:val="bullet"/>
      <w:lvlText w:val="o"/>
      <w:lvlJc w:val="left"/>
      <w:pPr>
        <w:ind w:left="3600" w:hanging="360"/>
      </w:pPr>
      <w:rPr>
        <w:rFonts w:ascii="Courier New" w:hAnsi="Courier New" w:hint="default"/>
      </w:rPr>
    </w:lvl>
    <w:lvl w:ilvl="5" w:tplc="C5D63D64">
      <w:start w:val="1"/>
      <w:numFmt w:val="bullet"/>
      <w:lvlText w:val=""/>
      <w:lvlJc w:val="left"/>
      <w:pPr>
        <w:ind w:left="4320" w:hanging="360"/>
      </w:pPr>
      <w:rPr>
        <w:rFonts w:ascii="Wingdings" w:hAnsi="Wingdings" w:hint="default"/>
      </w:rPr>
    </w:lvl>
    <w:lvl w:ilvl="6" w:tplc="97680CD4">
      <w:start w:val="1"/>
      <w:numFmt w:val="bullet"/>
      <w:lvlText w:val=""/>
      <w:lvlJc w:val="left"/>
      <w:pPr>
        <w:ind w:left="5040" w:hanging="360"/>
      </w:pPr>
      <w:rPr>
        <w:rFonts w:ascii="Symbol" w:hAnsi="Symbol" w:hint="default"/>
      </w:rPr>
    </w:lvl>
    <w:lvl w:ilvl="7" w:tplc="85688ADC">
      <w:start w:val="1"/>
      <w:numFmt w:val="bullet"/>
      <w:lvlText w:val="o"/>
      <w:lvlJc w:val="left"/>
      <w:pPr>
        <w:ind w:left="5760" w:hanging="360"/>
      </w:pPr>
      <w:rPr>
        <w:rFonts w:ascii="Courier New" w:hAnsi="Courier New" w:hint="default"/>
      </w:rPr>
    </w:lvl>
    <w:lvl w:ilvl="8" w:tplc="A5AE8518">
      <w:start w:val="1"/>
      <w:numFmt w:val="bullet"/>
      <w:lvlText w:val=""/>
      <w:lvlJc w:val="left"/>
      <w:pPr>
        <w:ind w:left="6480" w:hanging="360"/>
      </w:pPr>
      <w:rPr>
        <w:rFonts w:ascii="Wingdings" w:hAnsi="Wingdings" w:hint="default"/>
      </w:rPr>
    </w:lvl>
  </w:abstractNum>
  <w:abstractNum w:abstractNumId="5" w15:restartNumberingAfterBreak="0">
    <w:nsid w:val="19D1F813"/>
    <w:multiLevelType w:val="hybridMultilevel"/>
    <w:tmpl w:val="C8AE3108"/>
    <w:lvl w:ilvl="0" w:tplc="75E65B5C">
      <w:start w:val="1"/>
      <w:numFmt w:val="bullet"/>
      <w:lvlText w:val=""/>
      <w:lvlJc w:val="left"/>
      <w:pPr>
        <w:ind w:left="720" w:hanging="360"/>
      </w:pPr>
      <w:rPr>
        <w:rFonts w:ascii="Symbol" w:hAnsi="Symbol" w:hint="default"/>
      </w:rPr>
    </w:lvl>
    <w:lvl w:ilvl="1" w:tplc="6816899A">
      <w:start w:val="1"/>
      <w:numFmt w:val="bullet"/>
      <w:lvlText w:val="o"/>
      <w:lvlJc w:val="left"/>
      <w:pPr>
        <w:ind w:left="1440" w:hanging="360"/>
      </w:pPr>
      <w:rPr>
        <w:rFonts w:ascii="Courier New" w:hAnsi="Courier New" w:hint="default"/>
      </w:rPr>
    </w:lvl>
    <w:lvl w:ilvl="2" w:tplc="52167B2E">
      <w:start w:val="1"/>
      <w:numFmt w:val="bullet"/>
      <w:lvlText w:val=""/>
      <w:lvlJc w:val="left"/>
      <w:pPr>
        <w:ind w:left="2160" w:hanging="360"/>
      </w:pPr>
      <w:rPr>
        <w:rFonts w:ascii="Wingdings" w:hAnsi="Wingdings" w:hint="default"/>
      </w:rPr>
    </w:lvl>
    <w:lvl w:ilvl="3" w:tplc="196ED07E">
      <w:start w:val="1"/>
      <w:numFmt w:val="bullet"/>
      <w:lvlText w:val=""/>
      <w:lvlJc w:val="left"/>
      <w:pPr>
        <w:ind w:left="2880" w:hanging="360"/>
      </w:pPr>
      <w:rPr>
        <w:rFonts w:ascii="Symbol" w:hAnsi="Symbol" w:hint="default"/>
      </w:rPr>
    </w:lvl>
    <w:lvl w:ilvl="4" w:tplc="309C4AB6">
      <w:start w:val="1"/>
      <w:numFmt w:val="bullet"/>
      <w:lvlText w:val="o"/>
      <w:lvlJc w:val="left"/>
      <w:pPr>
        <w:ind w:left="3600" w:hanging="360"/>
      </w:pPr>
      <w:rPr>
        <w:rFonts w:ascii="Courier New" w:hAnsi="Courier New" w:hint="default"/>
      </w:rPr>
    </w:lvl>
    <w:lvl w:ilvl="5" w:tplc="81DA05B8">
      <w:start w:val="1"/>
      <w:numFmt w:val="bullet"/>
      <w:lvlText w:val=""/>
      <w:lvlJc w:val="left"/>
      <w:pPr>
        <w:ind w:left="4320" w:hanging="360"/>
      </w:pPr>
      <w:rPr>
        <w:rFonts w:ascii="Wingdings" w:hAnsi="Wingdings" w:hint="default"/>
      </w:rPr>
    </w:lvl>
    <w:lvl w:ilvl="6" w:tplc="AC780F46">
      <w:start w:val="1"/>
      <w:numFmt w:val="bullet"/>
      <w:lvlText w:val=""/>
      <w:lvlJc w:val="left"/>
      <w:pPr>
        <w:ind w:left="5040" w:hanging="360"/>
      </w:pPr>
      <w:rPr>
        <w:rFonts w:ascii="Symbol" w:hAnsi="Symbol" w:hint="default"/>
      </w:rPr>
    </w:lvl>
    <w:lvl w:ilvl="7" w:tplc="40124152">
      <w:start w:val="1"/>
      <w:numFmt w:val="bullet"/>
      <w:lvlText w:val="o"/>
      <w:lvlJc w:val="left"/>
      <w:pPr>
        <w:ind w:left="5760" w:hanging="360"/>
      </w:pPr>
      <w:rPr>
        <w:rFonts w:ascii="Courier New" w:hAnsi="Courier New" w:hint="default"/>
      </w:rPr>
    </w:lvl>
    <w:lvl w:ilvl="8" w:tplc="3BE2961A">
      <w:start w:val="1"/>
      <w:numFmt w:val="bullet"/>
      <w:lvlText w:val=""/>
      <w:lvlJc w:val="left"/>
      <w:pPr>
        <w:ind w:left="6480" w:hanging="360"/>
      </w:pPr>
      <w:rPr>
        <w:rFonts w:ascii="Wingdings" w:hAnsi="Wingdings" w:hint="default"/>
      </w:rPr>
    </w:lvl>
  </w:abstractNum>
  <w:abstractNum w:abstractNumId="6" w15:restartNumberingAfterBreak="0">
    <w:nsid w:val="22A4F432"/>
    <w:multiLevelType w:val="hybridMultilevel"/>
    <w:tmpl w:val="6F78DD6E"/>
    <w:lvl w:ilvl="0" w:tplc="7C623C6A">
      <w:start w:val="1"/>
      <w:numFmt w:val="bullet"/>
      <w:lvlText w:val=""/>
      <w:lvlJc w:val="left"/>
      <w:pPr>
        <w:ind w:left="720" w:hanging="360"/>
      </w:pPr>
      <w:rPr>
        <w:rFonts w:ascii="Symbol" w:hAnsi="Symbol" w:hint="default"/>
      </w:rPr>
    </w:lvl>
    <w:lvl w:ilvl="1" w:tplc="209A029A">
      <w:start w:val="1"/>
      <w:numFmt w:val="bullet"/>
      <w:lvlText w:val="o"/>
      <w:lvlJc w:val="left"/>
      <w:pPr>
        <w:ind w:left="1440" w:hanging="360"/>
      </w:pPr>
      <w:rPr>
        <w:rFonts w:ascii="Symbol" w:hAnsi="Symbol" w:hint="default"/>
      </w:rPr>
    </w:lvl>
    <w:lvl w:ilvl="2" w:tplc="2BBE6E14">
      <w:start w:val="1"/>
      <w:numFmt w:val="bullet"/>
      <w:lvlText w:val=""/>
      <w:lvlJc w:val="left"/>
      <w:pPr>
        <w:ind w:left="2160" w:hanging="360"/>
      </w:pPr>
      <w:rPr>
        <w:rFonts w:ascii="Wingdings" w:hAnsi="Wingdings" w:hint="default"/>
      </w:rPr>
    </w:lvl>
    <w:lvl w:ilvl="3" w:tplc="8A3E1210">
      <w:start w:val="1"/>
      <w:numFmt w:val="bullet"/>
      <w:lvlText w:val=""/>
      <w:lvlJc w:val="left"/>
      <w:pPr>
        <w:ind w:left="2880" w:hanging="360"/>
      </w:pPr>
      <w:rPr>
        <w:rFonts w:ascii="Symbol" w:hAnsi="Symbol" w:hint="default"/>
      </w:rPr>
    </w:lvl>
    <w:lvl w:ilvl="4" w:tplc="63C87BFA">
      <w:start w:val="1"/>
      <w:numFmt w:val="bullet"/>
      <w:lvlText w:val="o"/>
      <w:lvlJc w:val="left"/>
      <w:pPr>
        <w:ind w:left="3600" w:hanging="360"/>
      </w:pPr>
      <w:rPr>
        <w:rFonts w:ascii="Courier New" w:hAnsi="Courier New" w:hint="default"/>
      </w:rPr>
    </w:lvl>
    <w:lvl w:ilvl="5" w:tplc="8D206E40">
      <w:start w:val="1"/>
      <w:numFmt w:val="bullet"/>
      <w:lvlText w:val=""/>
      <w:lvlJc w:val="left"/>
      <w:pPr>
        <w:ind w:left="4320" w:hanging="360"/>
      </w:pPr>
      <w:rPr>
        <w:rFonts w:ascii="Wingdings" w:hAnsi="Wingdings" w:hint="default"/>
      </w:rPr>
    </w:lvl>
    <w:lvl w:ilvl="6" w:tplc="10DAF8A8">
      <w:start w:val="1"/>
      <w:numFmt w:val="bullet"/>
      <w:lvlText w:val=""/>
      <w:lvlJc w:val="left"/>
      <w:pPr>
        <w:ind w:left="5040" w:hanging="360"/>
      </w:pPr>
      <w:rPr>
        <w:rFonts w:ascii="Symbol" w:hAnsi="Symbol" w:hint="default"/>
      </w:rPr>
    </w:lvl>
    <w:lvl w:ilvl="7" w:tplc="0214F5F4">
      <w:start w:val="1"/>
      <w:numFmt w:val="bullet"/>
      <w:lvlText w:val="o"/>
      <w:lvlJc w:val="left"/>
      <w:pPr>
        <w:ind w:left="5760" w:hanging="360"/>
      </w:pPr>
      <w:rPr>
        <w:rFonts w:ascii="Courier New" w:hAnsi="Courier New" w:hint="default"/>
      </w:rPr>
    </w:lvl>
    <w:lvl w:ilvl="8" w:tplc="4BE2A998">
      <w:start w:val="1"/>
      <w:numFmt w:val="bullet"/>
      <w:lvlText w:val=""/>
      <w:lvlJc w:val="left"/>
      <w:pPr>
        <w:ind w:left="6480" w:hanging="360"/>
      </w:pPr>
      <w:rPr>
        <w:rFonts w:ascii="Wingdings" w:hAnsi="Wingdings" w:hint="default"/>
      </w:rPr>
    </w:lvl>
  </w:abstractNum>
  <w:abstractNum w:abstractNumId="7" w15:restartNumberingAfterBreak="0">
    <w:nsid w:val="2923A0AD"/>
    <w:multiLevelType w:val="hybridMultilevel"/>
    <w:tmpl w:val="8A347146"/>
    <w:lvl w:ilvl="0" w:tplc="1A28D678">
      <w:start w:val="1"/>
      <w:numFmt w:val="decimal"/>
      <w:lvlText w:val="%1."/>
      <w:lvlJc w:val="left"/>
      <w:pPr>
        <w:ind w:left="720" w:hanging="360"/>
      </w:pPr>
    </w:lvl>
    <w:lvl w:ilvl="1" w:tplc="3FBECEF0">
      <w:start w:val="1"/>
      <w:numFmt w:val="lowerLetter"/>
      <w:lvlText w:val="%2."/>
      <w:lvlJc w:val="left"/>
      <w:pPr>
        <w:ind w:left="1440" w:hanging="360"/>
      </w:pPr>
    </w:lvl>
    <w:lvl w:ilvl="2" w:tplc="7BDE6380">
      <w:start w:val="1"/>
      <w:numFmt w:val="lowerRoman"/>
      <w:lvlText w:val="%3."/>
      <w:lvlJc w:val="right"/>
      <w:pPr>
        <w:ind w:left="2160" w:hanging="180"/>
      </w:pPr>
    </w:lvl>
    <w:lvl w:ilvl="3" w:tplc="A2B6B2B8">
      <w:start w:val="1"/>
      <w:numFmt w:val="decimal"/>
      <w:lvlText w:val="%4."/>
      <w:lvlJc w:val="left"/>
      <w:pPr>
        <w:ind w:left="2880" w:hanging="360"/>
      </w:pPr>
    </w:lvl>
    <w:lvl w:ilvl="4" w:tplc="B7CECBB6">
      <w:start w:val="1"/>
      <w:numFmt w:val="lowerLetter"/>
      <w:lvlText w:val="%5."/>
      <w:lvlJc w:val="left"/>
      <w:pPr>
        <w:ind w:left="3600" w:hanging="360"/>
      </w:pPr>
    </w:lvl>
    <w:lvl w:ilvl="5" w:tplc="AC06D0AA">
      <w:start w:val="1"/>
      <w:numFmt w:val="lowerRoman"/>
      <w:lvlText w:val="%6."/>
      <w:lvlJc w:val="right"/>
      <w:pPr>
        <w:ind w:left="4320" w:hanging="180"/>
      </w:pPr>
    </w:lvl>
    <w:lvl w:ilvl="6" w:tplc="B888DA24">
      <w:start w:val="1"/>
      <w:numFmt w:val="decimal"/>
      <w:lvlText w:val="%7."/>
      <w:lvlJc w:val="left"/>
      <w:pPr>
        <w:ind w:left="5040" w:hanging="360"/>
      </w:pPr>
    </w:lvl>
    <w:lvl w:ilvl="7" w:tplc="22C06F00">
      <w:start w:val="1"/>
      <w:numFmt w:val="lowerLetter"/>
      <w:lvlText w:val="%8."/>
      <w:lvlJc w:val="left"/>
      <w:pPr>
        <w:ind w:left="5760" w:hanging="360"/>
      </w:pPr>
    </w:lvl>
    <w:lvl w:ilvl="8" w:tplc="B6C654EA">
      <w:start w:val="1"/>
      <w:numFmt w:val="lowerRoman"/>
      <w:lvlText w:val="%9."/>
      <w:lvlJc w:val="right"/>
      <w:pPr>
        <w:ind w:left="6480" w:hanging="180"/>
      </w:pPr>
    </w:lvl>
  </w:abstractNum>
  <w:abstractNum w:abstractNumId="8" w15:restartNumberingAfterBreak="0">
    <w:nsid w:val="328ED076"/>
    <w:multiLevelType w:val="hybridMultilevel"/>
    <w:tmpl w:val="E7E4AA50"/>
    <w:lvl w:ilvl="0" w:tplc="456A7ACE">
      <w:start w:val="1"/>
      <w:numFmt w:val="bullet"/>
      <w:lvlText w:val=""/>
      <w:lvlJc w:val="left"/>
      <w:pPr>
        <w:ind w:left="720" w:hanging="360"/>
      </w:pPr>
      <w:rPr>
        <w:rFonts w:ascii="Symbol" w:hAnsi="Symbol" w:hint="default"/>
      </w:rPr>
    </w:lvl>
    <w:lvl w:ilvl="1" w:tplc="A9187F04">
      <w:start w:val="1"/>
      <w:numFmt w:val="bullet"/>
      <w:lvlText w:val="o"/>
      <w:lvlJc w:val="left"/>
      <w:pPr>
        <w:ind w:left="1440" w:hanging="360"/>
      </w:pPr>
      <w:rPr>
        <w:rFonts w:ascii="Courier New" w:hAnsi="Courier New" w:hint="default"/>
      </w:rPr>
    </w:lvl>
    <w:lvl w:ilvl="2" w:tplc="613E20D0">
      <w:start w:val="1"/>
      <w:numFmt w:val="bullet"/>
      <w:lvlText w:val=""/>
      <w:lvlJc w:val="left"/>
      <w:pPr>
        <w:ind w:left="2160" w:hanging="360"/>
      </w:pPr>
      <w:rPr>
        <w:rFonts w:ascii="Wingdings" w:hAnsi="Wingdings" w:hint="default"/>
      </w:rPr>
    </w:lvl>
    <w:lvl w:ilvl="3" w:tplc="267CA66A">
      <w:start w:val="1"/>
      <w:numFmt w:val="bullet"/>
      <w:lvlText w:val=""/>
      <w:lvlJc w:val="left"/>
      <w:pPr>
        <w:ind w:left="2880" w:hanging="360"/>
      </w:pPr>
      <w:rPr>
        <w:rFonts w:ascii="Symbol" w:hAnsi="Symbol" w:hint="default"/>
      </w:rPr>
    </w:lvl>
    <w:lvl w:ilvl="4" w:tplc="D5B8B010">
      <w:start w:val="1"/>
      <w:numFmt w:val="bullet"/>
      <w:lvlText w:val="o"/>
      <w:lvlJc w:val="left"/>
      <w:pPr>
        <w:ind w:left="3600" w:hanging="360"/>
      </w:pPr>
      <w:rPr>
        <w:rFonts w:ascii="Courier New" w:hAnsi="Courier New" w:hint="default"/>
      </w:rPr>
    </w:lvl>
    <w:lvl w:ilvl="5" w:tplc="D7E4BE72">
      <w:start w:val="1"/>
      <w:numFmt w:val="bullet"/>
      <w:lvlText w:val=""/>
      <w:lvlJc w:val="left"/>
      <w:pPr>
        <w:ind w:left="4320" w:hanging="360"/>
      </w:pPr>
      <w:rPr>
        <w:rFonts w:ascii="Wingdings" w:hAnsi="Wingdings" w:hint="default"/>
      </w:rPr>
    </w:lvl>
    <w:lvl w:ilvl="6" w:tplc="A2FC491A">
      <w:start w:val="1"/>
      <w:numFmt w:val="bullet"/>
      <w:lvlText w:val=""/>
      <w:lvlJc w:val="left"/>
      <w:pPr>
        <w:ind w:left="5040" w:hanging="360"/>
      </w:pPr>
      <w:rPr>
        <w:rFonts w:ascii="Symbol" w:hAnsi="Symbol" w:hint="default"/>
      </w:rPr>
    </w:lvl>
    <w:lvl w:ilvl="7" w:tplc="B6E86E66">
      <w:start w:val="1"/>
      <w:numFmt w:val="bullet"/>
      <w:lvlText w:val="o"/>
      <w:lvlJc w:val="left"/>
      <w:pPr>
        <w:ind w:left="5760" w:hanging="360"/>
      </w:pPr>
      <w:rPr>
        <w:rFonts w:ascii="Courier New" w:hAnsi="Courier New" w:hint="default"/>
      </w:rPr>
    </w:lvl>
    <w:lvl w:ilvl="8" w:tplc="A56ED842">
      <w:start w:val="1"/>
      <w:numFmt w:val="bullet"/>
      <w:lvlText w:val=""/>
      <w:lvlJc w:val="left"/>
      <w:pPr>
        <w:ind w:left="6480" w:hanging="360"/>
      </w:pPr>
      <w:rPr>
        <w:rFonts w:ascii="Wingdings" w:hAnsi="Wingdings" w:hint="default"/>
      </w:rPr>
    </w:lvl>
  </w:abstractNum>
  <w:abstractNum w:abstractNumId="9" w15:restartNumberingAfterBreak="0">
    <w:nsid w:val="3FDF39D0"/>
    <w:multiLevelType w:val="hybridMultilevel"/>
    <w:tmpl w:val="81DE8ABE"/>
    <w:lvl w:ilvl="0" w:tplc="0F38354E">
      <w:start w:val="1"/>
      <w:numFmt w:val="bullet"/>
      <w:lvlText w:val=""/>
      <w:lvlJc w:val="left"/>
      <w:pPr>
        <w:ind w:left="720" w:hanging="360"/>
      </w:pPr>
      <w:rPr>
        <w:rFonts w:ascii="Symbol" w:hAnsi="Symbol" w:hint="default"/>
      </w:rPr>
    </w:lvl>
    <w:lvl w:ilvl="1" w:tplc="4E36BD9A">
      <w:start w:val="1"/>
      <w:numFmt w:val="bullet"/>
      <w:lvlText w:val="o"/>
      <w:lvlJc w:val="left"/>
      <w:pPr>
        <w:ind w:left="1440" w:hanging="360"/>
      </w:pPr>
      <w:rPr>
        <w:rFonts w:ascii="Symbol" w:hAnsi="Symbol" w:hint="default"/>
      </w:rPr>
    </w:lvl>
    <w:lvl w:ilvl="2" w:tplc="72D6F62A">
      <w:start w:val="1"/>
      <w:numFmt w:val="bullet"/>
      <w:lvlText w:val=""/>
      <w:lvlJc w:val="left"/>
      <w:pPr>
        <w:ind w:left="2160" w:hanging="360"/>
      </w:pPr>
      <w:rPr>
        <w:rFonts w:ascii="Wingdings" w:hAnsi="Wingdings" w:hint="default"/>
      </w:rPr>
    </w:lvl>
    <w:lvl w:ilvl="3" w:tplc="502CFA8A">
      <w:start w:val="1"/>
      <w:numFmt w:val="bullet"/>
      <w:lvlText w:val=""/>
      <w:lvlJc w:val="left"/>
      <w:pPr>
        <w:ind w:left="2880" w:hanging="360"/>
      </w:pPr>
      <w:rPr>
        <w:rFonts w:ascii="Symbol" w:hAnsi="Symbol" w:hint="default"/>
      </w:rPr>
    </w:lvl>
    <w:lvl w:ilvl="4" w:tplc="443408F0">
      <w:start w:val="1"/>
      <w:numFmt w:val="bullet"/>
      <w:lvlText w:val="o"/>
      <w:lvlJc w:val="left"/>
      <w:pPr>
        <w:ind w:left="3600" w:hanging="360"/>
      </w:pPr>
      <w:rPr>
        <w:rFonts w:ascii="Courier New" w:hAnsi="Courier New" w:hint="default"/>
      </w:rPr>
    </w:lvl>
    <w:lvl w:ilvl="5" w:tplc="2D44F9A0">
      <w:start w:val="1"/>
      <w:numFmt w:val="bullet"/>
      <w:lvlText w:val=""/>
      <w:lvlJc w:val="left"/>
      <w:pPr>
        <w:ind w:left="4320" w:hanging="360"/>
      </w:pPr>
      <w:rPr>
        <w:rFonts w:ascii="Wingdings" w:hAnsi="Wingdings" w:hint="default"/>
      </w:rPr>
    </w:lvl>
    <w:lvl w:ilvl="6" w:tplc="0D5E2626">
      <w:start w:val="1"/>
      <w:numFmt w:val="bullet"/>
      <w:lvlText w:val=""/>
      <w:lvlJc w:val="left"/>
      <w:pPr>
        <w:ind w:left="5040" w:hanging="360"/>
      </w:pPr>
      <w:rPr>
        <w:rFonts w:ascii="Symbol" w:hAnsi="Symbol" w:hint="default"/>
      </w:rPr>
    </w:lvl>
    <w:lvl w:ilvl="7" w:tplc="C79065EA">
      <w:start w:val="1"/>
      <w:numFmt w:val="bullet"/>
      <w:lvlText w:val="o"/>
      <w:lvlJc w:val="left"/>
      <w:pPr>
        <w:ind w:left="5760" w:hanging="360"/>
      </w:pPr>
      <w:rPr>
        <w:rFonts w:ascii="Courier New" w:hAnsi="Courier New" w:hint="default"/>
      </w:rPr>
    </w:lvl>
    <w:lvl w:ilvl="8" w:tplc="2C16A75A">
      <w:start w:val="1"/>
      <w:numFmt w:val="bullet"/>
      <w:lvlText w:val=""/>
      <w:lvlJc w:val="left"/>
      <w:pPr>
        <w:ind w:left="6480" w:hanging="360"/>
      </w:pPr>
      <w:rPr>
        <w:rFonts w:ascii="Wingdings" w:hAnsi="Wingdings" w:hint="default"/>
      </w:rPr>
    </w:lvl>
  </w:abstractNum>
  <w:abstractNum w:abstractNumId="10" w15:restartNumberingAfterBreak="0">
    <w:nsid w:val="41AA9BA2"/>
    <w:multiLevelType w:val="hybridMultilevel"/>
    <w:tmpl w:val="4D80A3A4"/>
    <w:lvl w:ilvl="0" w:tplc="7A4AE82C">
      <w:start w:val="1"/>
      <w:numFmt w:val="bullet"/>
      <w:lvlText w:val=""/>
      <w:lvlJc w:val="left"/>
      <w:pPr>
        <w:ind w:left="720" w:hanging="360"/>
      </w:pPr>
      <w:rPr>
        <w:rFonts w:ascii="Symbol" w:hAnsi="Symbol" w:hint="default"/>
      </w:rPr>
    </w:lvl>
    <w:lvl w:ilvl="1" w:tplc="A5CAE99A">
      <w:start w:val="1"/>
      <w:numFmt w:val="bullet"/>
      <w:lvlText w:val="o"/>
      <w:lvlJc w:val="left"/>
      <w:pPr>
        <w:ind w:left="1440" w:hanging="360"/>
      </w:pPr>
      <w:rPr>
        <w:rFonts w:ascii="Courier New" w:hAnsi="Courier New" w:hint="default"/>
      </w:rPr>
    </w:lvl>
    <w:lvl w:ilvl="2" w:tplc="55E6B3CA">
      <w:start w:val="1"/>
      <w:numFmt w:val="bullet"/>
      <w:lvlText w:val=""/>
      <w:lvlJc w:val="left"/>
      <w:pPr>
        <w:ind w:left="2160" w:hanging="360"/>
      </w:pPr>
      <w:rPr>
        <w:rFonts w:ascii="Wingdings" w:hAnsi="Wingdings" w:hint="default"/>
      </w:rPr>
    </w:lvl>
    <w:lvl w:ilvl="3" w:tplc="02EA3FDC">
      <w:start w:val="1"/>
      <w:numFmt w:val="bullet"/>
      <w:lvlText w:val=""/>
      <w:lvlJc w:val="left"/>
      <w:pPr>
        <w:ind w:left="2880" w:hanging="360"/>
      </w:pPr>
      <w:rPr>
        <w:rFonts w:ascii="Symbol" w:hAnsi="Symbol" w:hint="default"/>
      </w:rPr>
    </w:lvl>
    <w:lvl w:ilvl="4" w:tplc="5912A130">
      <w:start w:val="1"/>
      <w:numFmt w:val="bullet"/>
      <w:lvlText w:val="o"/>
      <w:lvlJc w:val="left"/>
      <w:pPr>
        <w:ind w:left="3600" w:hanging="360"/>
      </w:pPr>
      <w:rPr>
        <w:rFonts w:ascii="Courier New" w:hAnsi="Courier New" w:hint="default"/>
      </w:rPr>
    </w:lvl>
    <w:lvl w:ilvl="5" w:tplc="510E10B8">
      <w:start w:val="1"/>
      <w:numFmt w:val="bullet"/>
      <w:lvlText w:val=""/>
      <w:lvlJc w:val="left"/>
      <w:pPr>
        <w:ind w:left="4320" w:hanging="360"/>
      </w:pPr>
      <w:rPr>
        <w:rFonts w:ascii="Wingdings" w:hAnsi="Wingdings" w:hint="default"/>
      </w:rPr>
    </w:lvl>
    <w:lvl w:ilvl="6" w:tplc="C4F80F2E">
      <w:start w:val="1"/>
      <w:numFmt w:val="bullet"/>
      <w:lvlText w:val=""/>
      <w:lvlJc w:val="left"/>
      <w:pPr>
        <w:ind w:left="5040" w:hanging="360"/>
      </w:pPr>
      <w:rPr>
        <w:rFonts w:ascii="Symbol" w:hAnsi="Symbol" w:hint="default"/>
      </w:rPr>
    </w:lvl>
    <w:lvl w:ilvl="7" w:tplc="C664A482">
      <w:start w:val="1"/>
      <w:numFmt w:val="bullet"/>
      <w:lvlText w:val="o"/>
      <w:lvlJc w:val="left"/>
      <w:pPr>
        <w:ind w:left="5760" w:hanging="360"/>
      </w:pPr>
      <w:rPr>
        <w:rFonts w:ascii="Courier New" w:hAnsi="Courier New" w:hint="default"/>
      </w:rPr>
    </w:lvl>
    <w:lvl w:ilvl="8" w:tplc="C0BA1B7E">
      <w:start w:val="1"/>
      <w:numFmt w:val="bullet"/>
      <w:lvlText w:val=""/>
      <w:lvlJc w:val="left"/>
      <w:pPr>
        <w:ind w:left="6480" w:hanging="360"/>
      </w:pPr>
      <w:rPr>
        <w:rFonts w:ascii="Wingdings" w:hAnsi="Wingdings" w:hint="default"/>
      </w:rPr>
    </w:lvl>
  </w:abstractNum>
  <w:abstractNum w:abstractNumId="11" w15:restartNumberingAfterBreak="0">
    <w:nsid w:val="4F567F58"/>
    <w:multiLevelType w:val="hybridMultilevel"/>
    <w:tmpl w:val="B614D696"/>
    <w:lvl w:ilvl="0" w:tplc="EC58AF5A">
      <w:start w:val="1"/>
      <w:numFmt w:val="decimal"/>
      <w:lvlText w:val="%1."/>
      <w:lvlJc w:val="left"/>
      <w:pPr>
        <w:ind w:left="720" w:hanging="360"/>
      </w:pPr>
    </w:lvl>
    <w:lvl w:ilvl="1" w:tplc="844498D4">
      <w:start w:val="1"/>
      <w:numFmt w:val="lowerLetter"/>
      <w:lvlText w:val="%2."/>
      <w:lvlJc w:val="left"/>
      <w:pPr>
        <w:ind w:left="1440" w:hanging="360"/>
      </w:pPr>
    </w:lvl>
    <w:lvl w:ilvl="2" w:tplc="8C087008">
      <w:start w:val="1"/>
      <w:numFmt w:val="lowerRoman"/>
      <w:lvlText w:val="%3."/>
      <w:lvlJc w:val="right"/>
      <w:pPr>
        <w:ind w:left="2160" w:hanging="180"/>
      </w:pPr>
    </w:lvl>
    <w:lvl w:ilvl="3" w:tplc="59A0A9E4">
      <w:start w:val="1"/>
      <w:numFmt w:val="decimal"/>
      <w:lvlText w:val="%4."/>
      <w:lvlJc w:val="left"/>
      <w:pPr>
        <w:ind w:left="2880" w:hanging="360"/>
      </w:pPr>
    </w:lvl>
    <w:lvl w:ilvl="4" w:tplc="3F32DD5E">
      <w:start w:val="1"/>
      <w:numFmt w:val="lowerLetter"/>
      <w:lvlText w:val="%5."/>
      <w:lvlJc w:val="left"/>
      <w:pPr>
        <w:ind w:left="3600" w:hanging="360"/>
      </w:pPr>
    </w:lvl>
    <w:lvl w:ilvl="5" w:tplc="FF9CBF32">
      <w:start w:val="1"/>
      <w:numFmt w:val="lowerRoman"/>
      <w:lvlText w:val="%6."/>
      <w:lvlJc w:val="right"/>
      <w:pPr>
        <w:ind w:left="4320" w:hanging="180"/>
      </w:pPr>
    </w:lvl>
    <w:lvl w:ilvl="6" w:tplc="5D307CA6">
      <w:start w:val="1"/>
      <w:numFmt w:val="decimal"/>
      <w:lvlText w:val="%7."/>
      <w:lvlJc w:val="left"/>
      <w:pPr>
        <w:ind w:left="5040" w:hanging="360"/>
      </w:pPr>
    </w:lvl>
    <w:lvl w:ilvl="7" w:tplc="81BA61B0">
      <w:start w:val="1"/>
      <w:numFmt w:val="lowerLetter"/>
      <w:lvlText w:val="%8."/>
      <w:lvlJc w:val="left"/>
      <w:pPr>
        <w:ind w:left="5760" w:hanging="360"/>
      </w:pPr>
    </w:lvl>
    <w:lvl w:ilvl="8" w:tplc="1F7E9DF6">
      <w:start w:val="1"/>
      <w:numFmt w:val="lowerRoman"/>
      <w:lvlText w:val="%9."/>
      <w:lvlJc w:val="right"/>
      <w:pPr>
        <w:ind w:left="6480" w:hanging="180"/>
      </w:pPr>
    </w:lvl>
  </w:abstractNum>
  <w:abstractNum w:abstractNumId="12" w15:restartNumberingAfterBreak="0">
    <w:nsid w:val="5151C0E0"/>
    <w:multiLevelType w:val="hybridMultilevel"/>
    <w:tmpl w:val="5F4C4BFC"/>
    <w:lvl w:ilvl="0" w:tplc="5C20993A">
      <w:start w:val="1"/>
      <w:numFmt w:val="bullet"/>
      <w:lvlText w:val=""/>
      <w:lvlJc w:val="left"/>
      <w:pPr>
        <w:ind w:left="720" w:hanging="360"/>
      </w:pPr>
      <w:rPr>
        <w:rFonts w:ascii="Symbol" w:hAnsi="Symbol" w:hint="default"/>
      </w:rPr>
    </w:lvl>
    <w:lvl w:ilvl="1" w:tplc="DD2C90F8">
      <w:start w:val="1"/>
      <w:numFmt w:val="bullet"/>
      <w:lvlText w:val="o"/>
      <w:lvlJc w:val="left"/>
      <w:pPr>
        <w:ind w:left="1440" w:hanging="360"/>
      </w:pPr>
      <w:rPr>
        <w:rFonts w:ascii="Symbol" w:hAnsi="Symbol" w:hint="default"/>
      </w:rPr>
    </w:lvl>
    <w:lvl w:ilvl="2" w:tplc="FFD429A4">
      <w:start w:val="1"/>
      <w:numFmt w:val="bullet"/>
      <w:lvlText w:val=""/>
      <w:lvlJc w:val="left"/>
      <w:pPr>
        <w:ind w:left="2160" w:hanging="360"/>
      </w:pPr>
      <w:rPr>
        <w:rFonts w:ascii="Wingdings" w:hAnsi="Wingdings" w:hint="default"/>
      </w:rPr>
    </w:lvl>
    <w:lvl w:ilvl="3" w:tplc="0734AE36">
      <w:start w:val="1"/>
      <w:numFmt w:val="bullet"/>
      <w:lvlText w:val=""/>
      <w:lvlJc w:val="left"/>
      <w:pPr>
        <w:ind w:left="2880" w:hanging="360"/>
      </w:pPr>
      <w:rPr>
        <w:rFonts w:ascii="Symbol" w:hAnsi="Symbol" w:hint="default"/>
      </w:rPr>
    </w:lvl>
    <w:lvl w:ilvl="4" w:tplc="D758CD90">
      <w:start w:val="1"/>
      <w:numFmt w:val="bullet"/>
      <w:lvlText w:val="o"/>
      <w:lvlJc w:val="left"/>
      <w:pPr>
        <w:ind w:left="3600" w:hanging="360"/>
      </w:pPr>
      <w:rPr>
        <w:rFonts w:ascii="Courier New" w:hAnsi="Courier New" w:hint="default"/>
      </w:rPr>
    </w:lvl>
    <w:lvl w:ilvl="5" w:tplc="96E4498C">
      <w:start w:val="1"/>
      <w:numFmt w:val="bullet"/>
      <w:lvlText w:val=""/>
      <w:lvlJc w:val="left"/>
      <w:pPr>
        <w:ind w:left="4320" w:hanging="360"/>
      </w:pPr>
      <w:rPr>
        <w:rFonts w:ascii="Wingdings" w:hAnsi="Wingdings" w:hint="default"/>
      </w:rPr>
    </w:lvl>
    <w:lvl w:ilvl="6" w:tplc="FF2C055C">
      <w:start w:val="1"/>
      <w:numFmt w:val="bullet"/>
      <w:lvlText w:val=""/>
      <w:lvlJc w:val="left"/>
      <w:pPr>
        <w:ind w:left="5040" w:hanging="360"/>
      </w:pPr>
      <w:rPr>
        <w:rFonts w:ascii="Symbol" w:hAnsi="Symbol" w:hint="default"/>
      </w:rPr>
    </w:lvl>
    <w:lvl w:ilvl="7" w:tplc="082A6ED0">
      <w:start w:val="1"/>
      <w:numFmt w:val="bullet"/>
      <w:lvlText w:val="o"/>
      <w:lvlJc w:val="left"/>
      <w:pPr>
        <w:ind w:left="5760" w:hanging="360"/>
      </w:pPr>
      <w:rPr>
        <w:rFonts w:ascii="Courier New" w:hAnsi="Courier New" w:hint="default"/>
      </w:rPr>
    </w:lvl>
    <w:lvl w:ilvl="8" w:tplc="7A4C4FBC">
      <w:start w:val="1"/>
      <w:numFmt w:val="bullet"/>
      <w:lvlText w:val=""/>
      <w:lvlJc w:val="left"/>
      <w:pPr>
        <w:ind w:left="6480" w:hanging="360"/>
      </w:pPr>
      <w:rPr>
        <w:rFonts w:ascii="Wingdings" w:hAnsi="Wingdings" w:hint="default"/>
      </w:rPr>
    </w:lvl>
  </w:abstractNum>
  <w:abstractNum w:abstractNumId="13" w15:restartNumberingAfterBreak="0">
    <w:nsid w:val="61214D3A"/>
    <w:multiLevelType w:val="hybridMultilevel"/>
    <w:tmpl w:val="A190BCD0"/>
    <w:lvl w:ilvl="0" w:tplc="27CE9310">
      <w:start w:val="1"/>
      <w:numFmt w:val="bullet"/>
      <w:lvlText w:val=""/>
      <w:lvlJc w:val="left"/>
      <w:pPr>
        <w:ind w:left="720" w:hanging="360"/>
      </w:pPr>
      <w:rPr>
        <w:rFonts w:ascii="Symbol" w:hAnsi="Symbol" w:hint="default"/>
      </w:rPr>
    </w:lvl>
    <w:lvl w:ilvl="1" w:tplc="4880D608">
      <w:start w:val="1"/>
      <w:numFmt w:val="bullet"/>
      <w:lvlText w:val="o"/>
      <w:lvlJc w:val="left"/>
      <w:pPr>
        <w:ind w:left="1440" w:hanging="360"/>
      </w:pPr>
      <w:rPr>
        <w:rFonts w:ascii="Symbol" w:hAnsi="Symbol" w:hint="default"/>
      </w:rPr>
    </w:lvl>
    <w:lvl w:ilvl="2" w:tplc="A5402936">
      <w:start w:val="1"/>
      <w:numFmt w:val="bullet"/>
      <w:lvlText w:val=""/>
      <w:lvlJc w:val="left"/>
      <w:pPr>
        <w:ind w:left="2160" w:hanging="360"/>
      </w:pPr>
      <w:rPr>
        <w:rFonts w:ascii="Symbol" w:hAnsi="Symbol" w:hint="default"/>
      </w:rPr>
    </w:lvl>
    <w:lvl w:ilvl="3" w:tplc="6A62C380">
      <w:start w:val="1"/>
      <w:numFmt w:val="bullet"/>
      <w:lvlText w:val=""/>
      <w:lvlJc w:val="left"/>
      <w:pPr>
        <w:ind w:left="2880" w:hanging="360"/>
      </w:pPr>
      <w:rPr>
        <w:rFonts w:ascii="Symbol" w:hAnsi="Symbol" w:hint="default"/>
      </w:rPr>
    </w:lvl>
    <w:lvl w:ilvl="4" w:tplc="AB4E7138">
      <w:start w:val="1"/>
      <w:numFmt w:val="bullet"/>
      <w:lvlText w:val="o"/>
      <w:lvlJc w:val="left"/>
      <w:pPr>
        <w:ind w:left="3600" w:hanging="360"/>
      </w:pPr>
      <w:rPr>
        <w:rFonts w:ascii="Courier New" w:hAnsi="Courier New" w:hint="default"/>
      </w:rPr>
    </w:lvl>
    <w:lvl w:ilvl="5" w:tplc="09D0ABEC">
      <w:start w:val="1"/>
      <w:numFmt w:val="bullet"/>
      <w:lvlText w:val=""/>
      <w:lvlJc w:val="left"/>
      <w:pPr>
        <w:ind w:left="4320" w:hanging="360"/>
      </w:pPr>
      <w:rPr>
        <w:rFonts w:ascii="Wingdings" w:hAnsi="Wingdings" w:hint="default"/>
      </w:rPr>
    </w:lvl>
    <w:lvl w:ilvl="6" w:tplc="2E8ABF74">
      <w:start w:val="1"/>
      <w:numFmt w:val="bullet"/>
      <w:lvlText w:val=""/>
      <w:lvlJc w:val="left"/>
      <w:pPr>
        <w:ind w:left="5040" w:hanging="360"/>
      </w:pPr>
      <w:rPr>
        <w:rFonts w:ascii="Symbol" w:hAnsi="Symbol" w:hint="default"/>
      </w:rPr>
    </w:lvl>
    <w:lvl w:ilvl="7" w:tplc="5A6C5702">
      <w:start w:val="1"/>
      <w:numFmt w:val="bullet"/>
      <w:lvlText w:val="o"/>
      <w:lvlJc w:val="left"/>
      <w:pPr>
        <w:ind w:left="5760" w:hanging="360"/>
      </w:pPr>
      <w:rPr>
        <w:rFonts w:ascii="Courier New" w:hAnsi="Courier New" w:hint="default"/>
      </w:rPr>
    </w:lvl>
    <w:lvl w:ilvl="8" w:tplc="6AE41DCE">
      <w:start w:val="1"/>
      <w:numFmt w:val="bullet"/>
      <w:lvlText w:val=""/>
      <w:lvlJc w:val="left"/>
      <w:pPr>
        <w:ind w:left="6480" w:hanging="360"/>
      </w:pPr>
      <w:rPr>
        <w:rFonts w:ascii="Wingdings" w:hAnsi="Wingdings" w:hint="default"/>
      </w:rPr>
    </w:lvl>
  </w:abstractNum>
  <w:abstractNum w:abstractNumId="14" w15:restartNumberingAfterBreak="0">
    <w:nsid w:val="6D939CCE"/>
    <w:multiLevelType w:val="hybridMultilevel"/>
    <w:tmpl w:val="658E81CE"/>
    <w:lvl w:ilvl="0" w:tplc="20A82F10">
      <w:start w:val="1"/>
      <w:numFmt w:val="bullet"/>
      <w:lvlText w:val=""/>
      <w:lvlJc w:val="left"/>
      <w:pPr>
        <w:ind w:left="720" w:hanging="360"/>
      </w:pPr>
      <w:rPr>
        <w:rFonts w:ascii="Symbol" w:hAnsi="Symbol" w:hint="default"/>
      </w:rPr>
    </w:lvl>
    <w:lvl w:ilvl="1" w:tplc="08DEAB0E">
      <w:start w:val="1"/>
      <w:numFmt w:val="bullet"/>
      <w:lvlText w:val="o"/>
      <w:lvlJc w:val="left"/>
      <w:pPr>
        <w:ind w:left="1440" w:hanging="360"/>
      </w:pPr>
      <w:rPr>
        <w:rFonts w:ascii="Courier New" w:hAnsi="Courier New" w:hint="default"/>
      </w:rPr>
    </w:lvl>
    <w:lvl w:ilvl="2" w:tplc="EAF08348">
      <w:start w:val="1"/>
      <w:numFmt w:val="bullet"/>
      <w:lvlText w:val=""/>
      <w:lvlJc w:val="left"/>
      <w:pPr>
        <w:ind w:left="2160" w:hanging="360"/>
      </w:pPr>
      <w:rPr>
        <w:rFonts w:ascii="Wingdings" w:hAnsi="Wingdings" w:hint="default"/>
      </w:rPr>
    </w:lvl>
    <w:lvl w:ilvl="3" w:tplc="BFEC7536">
      <w:start w:val="1"/>
      <w:numFmt w:val="bullet"/>
      <w:lvlText w:val=""/>
      <w:lvlJc w:val="left"/>
      <w:pPr>
        <w:ind w:left="2880" w:hanging="360"/>
      </w:pPr>
      <w:rPr>
        <w:rFonts w:ascii="Symbol" w:hAnsi="Symbol" w:hint="default"/>
      </w:rPr>
    </w:lvl>
    <w:lvl w:ilvl="4" w:tplc="2BE09B90">
      <w:start w:val="1"/>
      <w:numFmt w:val="bullet"/>
      <w:lvlText w:val="o"/>
      <w:lvlJc w:val="left"/>
      <w:pPr>
        <w:ind w:left="3600" w:hanging="360"/>
      </w:pPr>
      <w:rPr>
        <w:rFonts w:ascii="Courier New" w:hAnsi="Courier New" w:hint="default"/>
      </w:rPr>
    </w:lvl>
    <w:lvl w:ilvl="5" w:tplc="4B50BD20">
      <w:start w:val="1"/>
      <w:numFmt w:val="bullet"/>
      <w:lvlText w:val=""/>
      <w:lvlJc w:val="left"/>
      <w:pPr>
        <w:ind w:left="4320" w:hanging="360"/>
      </w:pPr>
      <w:rPr>
        <w:rFonts w:ascii="Wingdings" w:hAnsi="Wingdings" w:hint="default"/>
      </w:rPr>
    </w:lvl>
    <w:lvl w:ilvl="6" w:tplc="E3D4FA86">
      <w:start w:val="1"/>
      <w:numFmt w:val="bullet"/>
      <w:lvlText w:val=""/>
      <w:lvlJc w:val="left"/>
      <w:pPr>
        <w:ind w:left="5040" w:hanging="360"/>
      </w:pPr>
      <w:rPr>
        <w:rFonts w:ascii="Symbol" w:hAnsi="Symbol" w:hint="default"/>
      </w:rPr>
    </w:lvl>
    <w:lvl w:ilvl="7" w:tplc="A29CB1E8">
      <w:start w:val="1"/>
      <w:numFmt w:val="bullet"/>
      <w:lvlText w:val="o"/>
      <w:lvlJc w:val="left"/>
      <w:pPr>
        <w:ind w:left="5760" w:hanging="360"/>
      </w:pPr>
      <w:rPr>
        <w:rFonts w:ascii="Courier New" w:hAnsi="Courier New" w:hint="default"/>
      </w:rPr>
    </w:lvl>
    <w:lvl w:ilvl="8" w:tplc="9BA0C008">
      <w:start w:val="1"/>
      <w:numFmt w:val="bullet"/>
      <w:lvlText w:val=""/>
      <w:lvlJc w:val="left"/>
      <w:pPr>
        <w:ind w:left="6480" w:hanging="360"/>
      </w:pPr>
      <w:rPr>
        <w:rFonts w:ascii="Wingdings" w:hAnsi="Wingdings" w:hint="default"/>
      </w:rPr>
    </w:lvl>
  </w:abstractNum>
  <w:abstractNum w:abstractNumId="15" w15:restartNumberingAfterBreak="0">
    <w:nsid w:val="6E34AA09"/>
    <w:multiLevelType w:val="hybridMultilevel"/>
    <w:tmpl w:val="FF0AC9EA"/>
    <w:lvl w:ilvl="0" w:tplc="8D88022A">
      <w:start w:val="1"/>
      <w:numFmt w:val="bullet"/>
      <w:lvlText w:val=""/>
      <w:lvlJc w:val="left"/>
      <w:pPr>
        <w:ind w:left="720" w:hanging="360"/>
      </w:pPr>
      <w:rPr>
        <w:rFonts w:ascii="Symbol" w:hAnsi="Symbol" w:hint="default"/>
      </w:rPr>
    </w:lvl>
    <w:lvl w:ilvl="1" w:tplc="62908560">
      <w:start w:val="1"/>
      <w:numFmt w:val="bullet"/>
      <w:lvlText w:val="o"/>
      <w:lvlJc w:val="left"/>
      <w:pPr>
        <w:ind w:left="1440" w:hanging="360"/>
      </w:pPr>
      <w:rPr>
        <w:rFonts w:ascii="Symbol" w:hAnsi="Symbol" w:hint="default"/>
      </w:rPr>
    </w:lvl>
    <w:lvl w:ilvl="2" w:tplc="3C96B24E">
      <w:start w:val="1"/>
      <w:numFmt w:val="bullet"/>
      <w:lvlText w:val=""/>
      <w:lvlJc w:val="left"/>
      <w:pPr>
        <w:ind w:left="2160" w:hanging="360"/>
      </w:pPr>
      <w:rPr>
        <w:rFonts w:ascii="Symbol" w:hAnsi="Symbol" w:hint="default"/>
      </w:rPr>
    </w:lvl>
    <w:lvl w:ilvl="3" w:tplc="E06C4956">
      <w:start w:val="1"/>
      <w:numFmt w:val="bullet"/>
      <w:lvlText w:val=""/>
      <w:lvlJc w:val="left"/>
      <w:pPr>
        <w:ind w:left="2880" w:hanging="360"/>
      </w:pPr>
      <w:rPr>
        <w:rFonts w:ascii="Symbol" w:hAnsi="Symbol" w:hint="default"/>
      </w:rPr>
    </w:lvl>
    <w:lvl w:ilvl="4" w:tplc="F6D25F4A">
      <w:start w:val="1"/>
      <w:numFmt w:val="bullet"/>
      <w:lvlText w:val="o"/>
      <w:lvlJc w:val="left"/>
      <w:pPr>
        <w:ind w:left="3600" w:hanging="360"/>
      </w:pPr>
      <w:rPr>
        <w:rFonts w:ascii="Courier New" w:hAnsi="Courier New" w:hint="default"/>
      </w:rPr>
    </w:lvl>
    <w:lvl w:ilvl="5" w:tplc="1146F262">
      <w:start w:val="1"/>
      <w:numFmt w:val="bullet"/>
      <w:lvlText w:val=""/>
      <w:lvlJc w:val="left"/>
      <w:pPr>
        <w:ind w:left="4320" w:hanging="360"/>
      </w:pPr>
      <w:rPr>
        <w:rFonts w:ascii="Wingdings" w:hAnsi="Wingdings" w:hint="default"/>
      </w:rPr>
    </w:lvl>
    <w:lvl w:ilvl="6" w:tplc="5B320C30">
      <w:start w:val="1"/>
      <w:numFmt w:val="bullet"/>
      <w:lvlText w:val=""/>
      <w:lvlJc w:val="left"/>
      <w:pPr>
        <w:ind w:left="5040" w:hanging="360"/>
      </w:pPr>
      <w:rPr>
        <w:rFonts w:ascii="Symbol" w:hAnsi="Symbol" w:hint="default"/>
      </w:rPr>
    </w:lvl>
    <w:lvl w:ilvl="7" w:tplc="02EED3D4">
      <w:start w:val="1"/>
      <w:numFmt w:val="bullet"/>
      <w:lvlText w:val="o"/>
      <w:lvlJc w:val="left"/>
      <w:pPr>
        <w:ind w:left="5760" w:hanging="360"/>
      </w:pPr>
      <w:rPr>
        <w:rFonts w:ascii="Courier New" w:hAnsi="Courier New" w:hint="default"/>
      </w:rPr>
    </w:lvl>
    <w:lvl w:ilvl="8" w:tplc="FFFAD2C6">
      <w:start w:val="1"/>
      <w:numFmt w:val="bullet"/>
      <w:lvlText w:val=""/>
      <w:lvlJc w:val="left"/>
      <w:pPr>
        <w:ind w:left="6480" w:hanging="360"/>
      </w:pPr>
      <w:rPr>
        <w:rFonts w:ascii="Wingdings" w:hAnsi="Wingdings" w:hint="default"/>
      </w:rPr>
    </w:lvl>
  </w:abstractNum>
  <w:abstractNum w:abstractNumId="16" w15:restartNumberingAfterBreak="0">
    <w:nsid w:val="6EE4FB73"/>
    <w:multiLevelType w:val="hybridMultilevel"/>
    <w:tmpl w:val="F6468F20"/>
    <w:lvl w:ilvl="0" w:tplc="4C280DAC">
      <w:start w:val="1"/>
      <w:numFmt w:val="bullet"/>
      <w:lvlText w:val=""/>
      <w:lvlJc w:val="left"/>
      <w:pPr>
        <w:ind w:left="720" w:hanging="360"/>
      </w:pPr>
      <w:rPr>
        <w:rFonts w:ascii="Symbol" w:hAnsi="Symbol" w:hint="default"/>
      </w:rPr>
    </w:lvl>
    <w:lvl w:ilvl="1" w:tplc="D270A00A">
      <w:start w:val="1"/>
      <w:numFmt w:val="bullet"/>
      <w:lvlText w:val="o"/>
      <w:lvlJc w:val="left"/>
      <w:pPr>
        <w:ind w:left="1440" w:hanging="360"/>
      </w:pPr>
      <w:rPr>
        <w:rFonts w:ascii="Symbol" w:hAnsi="Symbol" w:hint="default"/>
      </w:rPr>
    </w:lvl>
    <w:lvl w:ilvl="2" w:tplc="263C4F7A">
      <w:start w:val="1"/>
      <w:numFmt w:val="bullet"/>
      <w:lvlText w:val=""/>
      <w:lvlJc w:val="left"/>
      <w:pPr>
        <w:ind w:left="2160" w:hanging="360"/>
      </w:pPr>
      <w:rPr>
        <w:rFonts w:ascii="Wingdings" w:hAnsi="Wingdings" w:hint="default"/>
      </w:rPr>
    </w:lvl>
    <w:lvl w:ilvl="3" w:tplc="54DCDCC2">
      <w:start w:val="1"/>
      <w:numFmt w:val="bullet"/>
      <w:lvlText w:val=""/>
      <w:lvlJc w:val="left"/>
      <w:pPr>
        <w:ind w:left="2880" w:hanging="360"/>
      </w:pPr>
      <w:rPr>
        <w:rFonts w:ascii="Symbol" w:hAnsi="Symbol" w:hint="default"/>
      </w:rPr>
    </w:lvl>
    <w:lvl w:ilvl="4" w:tplc="AA7611BA">
      <w:start w:val="1"/>
      <w:numFmt w:val="bullet"/>
      <w:lvlText w:val="o"/>
      <w:lvlJc w:val="left"/>
      <w:pPr>
        <w:ind w:left="3600" w:hanging="360"/>
      </w:pPr>
      <w:rPr>
        <w:rFonts w:ascii="Courier New" w:hAnsi="Courier New" w:hint="default"/>
      </w:rPr>
    </w:lvl>
    <w:lvl w:ilvl="5" w:tplc="62C2026C">
      <w:start w:val="1"/>
      <w:numFmt w:val="bullet"/>
      <w:lvlText w:val=""/>
      <w:lvlJc w:val="left"/>
      <w:pPr>
        <w:ind w:left="4320" w:hanging="360"/>
      </w:pPr>
      <w:rPr>
        <w:rFonts w:ascii="Wingdings" w:hAnsi="Wingdings" w:hint="default"/>
      </w:rPr>
    </w:lvl>
    <w:lvl w:ilvl="6" w:tplc="27AE88E2">
      <w:start w:val="1"/>
      <w:numFmt w:val="bullet"/>
      <w:lvlText w:val=""/>
      <w:lvlJc w:val="left"/>
      <w:pPr>
        <w:ind w:left="5040" w:hanging="360"/>
      </w:pPr>
      <w:rPr>
        <w:rFonts w:ascii="Symbol" w:hAnsi="Symbol" w:hint="default"/>
      </w:rPr>
    </w:lvl>
    <w:lvl w:ilvl="7" w:tplc="E8860020">
      <w:start w:val="1"/>
      <w:numFmt w:val="bullet"/>
      <w:lvlText w:val="o"/>
      <w:lvlJc w:val="left"/>
      <w:pPr>
        <w:ind w:left="5760" w:hanging="360"/>
      </w:pPr>
      <w:rPr>
        <w:rFonts w:ascii="Courier New" w:hAnsi="Courier New" w:hint="default"/>
      </w:rPr>
    </w:lvl>
    <w:lvl w:ilvl="8" w:tplc="47F8781A">
      <w:start w:val="1"/>
      <w:numFmt w:val="bullet"/>
      <w:lvlText w:val=""/>
      <w:lvlJc w:val="left"/>
      <w:pPr>
        <w:ind w:left="6480" w:hanging="360"/>
      </w:pPr>
      <w:rPr>
        <w:rFonts w:ascii="Wingdings" w:hAnsi="Wingdings" w:hint="default"/>
      </w:rPr>
    </w:lvl>
  </w:abstractNum>
  <w:abstractNum w:abstractNumId="17" w15:restartNumberingAfterBreak="0">
    <w:nsid w:val="7C813CF8"/>
    <w:multiLevelType w:val="hybridMultilevel"/>
    <w:tmpl w:val="DA84B66E"/>
    <w:lvl w:ilvl="0" w:tplc="1CFE7CF2">
      <w:start w:val="1"/>
      <w:numFmt w:val="bullet"/>
      <w:lvlText w:val=""/>
      <w:lvlJc w:val="left"/>
      <w:pPr>
        <w:ind w:left="720" w:hanging="360"/>
      </w:pPr>
      <w:rPr>
        <w:rFonts w:ascii="Symbol" w:hAnsi="Symbol" w:hint="default"/>
      </w:rPr>
    </w:lvl>
    <w:lvl w:ilvl="1" w:tplc="D2A832C6">
      <w:start w:val="1"/>
      <w:numFmt w:val="bullet"/>
      <w:lvlText w:val="o"/>
      <w:lvlJc w:val="left"/>
      <w:pPr>
        <w:ind w:left="1440" w:hanging="360"/>
      </w:pPr>
      <w:rPr>
        <w:rFonts w:ascii="Courier New" w:hAnsi="Courier New" w:hint="default"/>
      </w:rPr>
    </w:lvl>
    <w:lvl w:ilvl="2" w:tplc="4CA857FA">
      <w:start w:val="1"/>
      <w:numFmt w:val="bullet"/>
      <w:lvlText w:val=""/>
      <w:lvlJc w:val="left"/>
      <w:pPr>
        <w:ind w:left="2160" w:hanging="360"/>
      </w:pPr>
      <w:rPr>
        <w:rFonts w:ascii="Wingdings" w:hAnsi="Wingdings" w:hint="default"/>
      </w:rPr>
    </w:lvl>
    <w:lvl w:ilvl="3" w:tplc="A28432AA">
      <w:start w:val="1"/>
      <w:numFmt w:val="bullet"/>
      <w:lvlText w:val=""/>
      <w:lvlJc w:val="left"/>
      <w:pPr>
        <w:ind w:left="2880" w:hanging="360"/>
      </w:pPr>
      <w:rPr>
        <w:rFonts w:ascii="Symbol" w:hAnsi="Symbol" w:hint="default"/>
      </w:rPr>
    </w:lvl>
    <w:lvl w:ilvl="4" w:tplc="0E3ECD88">
      <w:start w:val="1"/>
      <w:numFmt w:val="bullet"/>
      <w:lvlText w:val="o"/>
      <w:lvlJc w:val="left"/>
      <w:pPr>
        <w:ind w:left="3600" w:hanging="360"/>
      </w:pPr>
      <w:rPr>
        <w:rFonts w:ascii="Courier New" w:hAnsi="Courier New" w:hint="default"/>
      </w:rPr>
    </w:lvl>
    <w:lvl w:ilvl="5" w:tplc="634A7084">
      <w:start w:val="1"/>
      <w:numFmt w:val="bullet"/>
      <w:lvlText w:val=""/>
      <w:lvlJc w:val="left"/>
      <w:pPr>
        <w:ind w:left="4320" w:hanging="360"/>
      </w:pPr>
      <w:rPr>
        <w:rFonts w:ascii="Wingdings" w:hAnsi="Wingdings" w:hint="default"/>
      </w:rPr>
    </w:lvl>
    <w:lvl w:ilvl="6" w:tplc="0B3E905E">
      <w:start w:val="1"/>
      <w:numFmt w:val="bullet"/>
      <w:lvlText w:val=""/>
      <w:lvlJc w:val="left"/>
      <w:pPr>
        <w:ind w:left="5040" w:hanging="360"/>
      </w:pPr>
      <w:rPr>
        <w:rFonts w:ascii="Symbol" w:hAnsi="Symbol" w:hint="default"/>
      </w:rPr>
    </w:lvl>
    <w:lvl w:ilvl="7" w:tplc="C784B8CA">
      <w:start w:val="1"/>
      <w:numFmt w:val="bullet"/>
      <w:lvlText w:val="o"/>
      <w:lvlJc w:val="left"/>
      <w:pPr>
        <w:ind w:left="5760" w:hanging="360"/>
      </w:pPr>
      <w:rPr>
        <w:rFonts w:ascii="Courier New" w:hAnsi="Courier New" w:hint="default"/>
      </w:rPr>
    </w:lvl>
    <w:lvl w:ilvl="8" w:tplc="B63A7E80">
      <w:start w:val="1"/>
      <w:numFmt w:val="bullet"/>
      <w:lvlText w:val=""/>
      <w:lvlJc w:val="left"/>
      <w:pPr>
        <w:ind w:left="6480" w:hanging="360"/>
      </w:pPr>
      <w:rPr>
        <w:rFonts w:ascii="Wingdings" w:hAnsi="Wingdings" w:hint="default"/>
      </w:rPr>
    </w:lvl>
  </w:abstractNum>
  <w:abstractNum w:abstractNumId="18" w15:restartNumberingAfterBreak="0">
    <w:nsid w:val="7FF9AC2A"/>
    <w:multiLevelType w:val="hybridMultilevel"/>
    <w:tmpl w:val="B8CE4F96"/>
    <w:lvl w:ilvl="0" w:tplc="C546A628">
      <w:start w:val="1"/>
      <w:numFmt w:val="bullet"/>
      <w:lvlText w:val=""/>
      <w:lvlJc w:val="left"/>
      <w:pPr>
        <w:ind w:left="720" w:hanging="360"/>
      </w:pPr>
      <w:rPr>
        <w:rFonts w:ascii="Symbol" w:hAnsi="Symbol" w:hint="default"/>
      </w:rPr>
    </w:lvl>
    <w:lvl w:ilvl="1" w:tplc="C96022FE">
      <w:start w:val="1"/>
      <w:numFmt w:val="bullet"/>
      <w:lvlText w:val="o"/>
      <w:lvlJc w:val="left"/>
      <w:pPr>
        <w:ind w:left="1440" w:hanging="360"/>
      </w:pPr>
      <w:rPr>
        <w:rFonts w:ascii="Symbol" w:hAnsi="Symbol" w:hint="default"/>
      </w:rPr>
    </w:lvl>
    <w:lvl w:ilvl="2" w:tplc="F55EB900">
      <w:start w:val="1"/>
      <w:numFmt w:val="bullet"/>
      <w:lvlText w:val=""/>
      <w:lvlJc w:val="left"/>
      <w:pPr>
        <w:ind w:left="2160" w:hanging="360"/>
      </w:pPr>
      <w:rPr>
        <w:rFonts w:ascii="Wingdings" w:hAnsi="Wingdings" w:hint="default"/>
      </w:rPr>
    </w:lvl>
    <w:lvl w:ilvl="3" w:tplc="C7FED246">
      <w:start w:val="1"/>
      <w:numFmt w:val="bullet"/>
      <w:lvlText w:val=""/>
      <w:lvlJc w:val="left"/>
      <w:pPr>
        <w:ind w:left="2880" w:hanging="360"/>
      </w:pPr>
      <w:rPr>
        <w:rFonts w:ascii="Symbol" w:hAnsi="Symbol" w:hint="default"/>
      </w:rPr>
    </w:lvl>
    <w:lvl w:ilvl="4" w:tplc="890AC7F0">
      <w:start w:val="1"/>
      <w:numFmt w:val="bullet"/>
      <w:lvlText w:val="o"/>
      <w:lvlJc w:val="left"/>
      <w:pPr>
        <w:ind w:left="3600" w:hanging="360"/>
      </w:pPr>
      <w:rPr>
        <w:rFonts w:ascii="Courier New" w:hAnsi="Courier New" w:hint="default"/>
      </w:rPr>
    </w:lvl>
    <w:lvl w:ilvl="5" w:tplc="DA4E781C">
      <w:start w:val="1"/>
      <w:numFmt w:val="bullet"/>
      <w:lvlText w:val=""/>
      <w:lvlJc w:val="left"/>
      <w:pPr>
        <w:ind w:left="4320" w:hanging="360"/>
      </w:pPr>
      <w:rPr>
        <w:rFonts w:ascii="Wingdings" w:hAnsi="Wingdings" w:hint="default"/>
      </w:rPr>
    </w:lvl>
    <w:lvl w:ilvl="6" w:tplc="69A2CE60">
      <w:start w:val="1"/>
      <w:numFmt w:val="bullet"/>
      <w:lvlText w:val=""/>
      <w:lvlJc w:val="left"/>
      <w:pPr>
        <w:ind w:left="5040" w:hanging="360"/>
      </w:pPr>
      <w:rPr>
        <w:rFonts w:ascii="Symbol" w:hAnsi="Symbol" w:hint="default"/>
      </w:rPr>
    </w:lvl>
    <w:lvl w:ilvl="7" w:tplc="AF78005A">
      <w:start w:val="1"/>
      <w:numFmt w:val="bullet"/>
      <w:lvlText w:val="o"/>
      <w:lvlJc w:val="left"/>
      <w:pPr>
        <w:ind w:left="5760" w:hanging="360"/>
      </w:pPr>
      <w:rPr>
        <w:rFonts w:ascii="Courier New" w:hAnsi="Courier New" w:hint="default"/>
      </w:rPr>
    </w:lvl>
    <w:lvl w:ilvl="8" w:tplc="FA1821FC">
      <w:start w:val="1"/>
      <w:numFmt w:val="bullet"/>
      <w:lvlText w:val=""/>
      <w:lvlJc w:val="left"/>
      <w:pPr>
        <w:ind w:left="6480" w:hanging="360"/>
      </w:pPr>
      <w:rPr>
        <w:rFonts w:ascii="Wingdings" w:hAnsi="Wingdings" w:hint="default"/>
      </w:rPr>
    </w:lvl>
  </w:abstractNum>
  <w:num w:numId="1" w16cid:durableId="1037315233">
    <w:abstractNumId w:val="14"/>
  </w:num>
  <w:num w:numId="2" w16cid:durableId="441539710">
    <w:abstractNumId w:val="0"/>
  </w:num>
  <w:num w:numId="3" w16cid:durableId="45570721">
    <w:abstractNumId w:val="16"/>
  </w:num>
  <w:num w:numId="4" w16cid:durableId="1189638498">
    <w:abstractNumId w:val="9"/>
  </w:num>
  <w:num w:numId="5" w16cid:durableId="1064370471">
    <w:abstractNumId w:val="15"/>
  </w:num>
  <w:num w:numId="6" w16cid:durableId="2065595460">
    <w:abstractNumId w:val="4"/>
  </w:num>
  <w:num w:numId="7" w16cid:durableId="2137947897">
    <w:abstractNumId w:val="2"/>
  </w:num>
  <w:num w:numId="8" w16cid:durableId="308679992">
    <w:abstractNumId w:val="13"/>
  </w:num>
  <w:num w:numId="9" w16cid:durableId="1991902148">
    <w:abstractNumId w:val="18"/>
  </w:num>
  <w:num w:numId="10" w16cid:durableId="859970142">
    <w:abstractNumId w:val="1"/>
  </w:num>
  <w:num w:numId="11" w16cid:durableId="890461858">
    <w:abstractNumId w:val="12"/>
  </w:num>
  <w:num w:numId="12" w16cid:durableId="746146220">
    <w:abstractNumId w:val="3"/>
  </w:num>
  <w:num w:numId="13" w16cid:durableId="1961764264">
    <w:abstractNumId w:val="6"/>
  </w:num>
  <w:num w:numId="14" w16cid:durableId="670958796">
    <w:abstractNumId w:val="7"/>
  </w:num>
  <w:num w:numId="15" w16cid:durableId="491068500">
    <w:abstractNumId w:val="8"/>
  </w:num>
  <w:num w:numId="16" w16cid:durableId="804353628">
    <w:abstractNumId w:val="11"/>
  </w:num>
  <w:num w:numId="17" w16cid:durableId="954019319">
    <w:abstractNumId w:val="10"/>
  </w:num>
  <w:num w:numId="18" w16cid:durableId="1089275913">
    <w:abstractNumId w:val="17"/>
  </w:num>
  <w:num w:numId="19" w16cid:durableId="1950425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76"/>
    <w:rsid w:val="00055DE2"/>
    <w:rsid w:val="000B76F1"/>
    <w:rsid w:val="000CE335"/>
    <w:rsid w:val="000E40C6"/>
    <w:rsid w:val="000E72C2"/>
    <w:rsid w:val="00100CF3"/>
    <w:rsid w:val="00165F67"/>
    <w:rsid w:val="001A13FD"/>
    <w:rsid w:val="001D306E"/>
    <w:rsid w:val="00237C76"/>
    <w:rsid w:val="00321ACB"/>
    <w:rsid w:val="003B52EC"/>
    <w:rsid w:val="003C6812"/>
    <w:rsid w:val="003E6D1F"/>
    <w:rsid w:val="00402BAF"/>
    <w:rsid w:val="00441F2A"/>
    <w:rsid w:val="004D4575"/>
    <w:rsid w:val="004E04B9"/>
    <w:rsid w:val="00672844"/>
    <w:rsid w:val="0067B720"/>
    <w:rsid w:val="006B45E4"/>
    <w:rsid w:val="006E5F5C"/>
    <w:rsid w:val="00755768"/>
    <w:rsid w:val="00813192"/>
    <w:rsid w:val="00820032"/>
    <w:rsid w:val="009106BB"/>
    <w:rsid w:val="009658E6"/>
    <w:rsid w:val="009B0A59"/>
    <w:rsid w:val="00A6461B"/>
    <w:rsid w:val="00B81CDB"/>
    <w:rsid w:val="00BD3713"/>
    <w:rsid w:val="00BD4C30"/>
    <w:rsid w:val="00BE0043"/>
    <w:rsid w:val="00BE27D6"/>
    <w:rsid w:val="00D63609"/>
    <w:rsid w:val="00D964F0"/>
    <w:rsid w:val="00E12F4B"/>
    <w:rsid w:val="00E20031"/>
    <w:rsid w:val="00E321A7"/>
    <w:rsid w:val="00E820D4"/>
    <w:rsid w:val="00EE5483"/>
    <w:rsid w:val="00EF22AA"/>
    <w:rsid w:val="00EF6F3A"/>
    <w:rsid w:val="00FC26BE"/>
    <w:rsid w:val="0103FDBB"/>
    <w:rsid w:val="0164A4CE"/>
    <w:rsid w:val="01A45C8D"/>
    <w:rsid w:val="027DC9CD"/>
    <w:rsid w:val="02B0E71A"/>
    <w:rsid w:val="02B32007"/>
    <w:rsid w:val="02C7C165"/>
    <w:rsid w:val="036104DA"/>
    <w:rsid w:val="0383C367"/>
    <w:rsid w:val="0390B9C0"/>
    <w:rsid w:val="049AAF72"/>
    <w:rsid w:val="05670CB7"/>
    <w:rsid w:val="057568BE"/>
    <w:rsid w:val="05F75BBF"/>
    <w:rsid w:val="065A2C56"/>
    <w:rsid w:val="0720D3A8"/>
    <w:rsid w:val="07E88398"/>
    <w:rsid w:val="08E827D7"/>
    <w:rsid w:val="08F91744"/>
    <w:rsid w:val="09E4A597"/>
    <w:rsid w:val="0A700EF9"/>
    <w:rsid w:val="0AC0CCA9"/>
    <w:rsid w:val="0AFFDF3E"/>
    <w:rsid w:val="0B005835"/>
    <w:rsid w:val="0B9404BB"/>
    <w:rsid w:val="0BAC032B"/>
    <w:rsid w:val="0BD579D7"/>
    <w:rsid w:val="0C747208"/>
    <w:rsid w:val="0C76DE61"/>
    <w:rsid w:val="0CF2EA41"/>
    <w:rsid w:val="0D0CD769"/>
    <w:rsid w:val="0D38EFF4"/>
    <w:rsid w:val="0D7DF889"/>
    <w:rsid w:val="0D8037D4"/>
    <w:rsid w:val="0DD7757D"/>
    <w:rsid w:val="0E517EC1"/>
    <w:rsid w:val="0ECD2345"/>
    <w:rsid w:val="0F3592A7"/>
    <w:rsid w:val="0F507296"/>
    <w:rsid w:val="1051FD38"/>
    <w:rsid w:val="1077A1FD"/>
    <w:rsid w:val="10D29C5D"/>
    <w:rsid w:val="11E27719"/>
    <w:rsid w:val="1232D1A8"/>
    <w:rsid w:val="126DB25E"/>
    <w:rsid w:val="12CA295B"/>
    <w:rsid w:val="1381E432"/>
    <w:rsid w:val="13AC3CB6"/>
    <w:rsid w:val="14369FA8"/>
    <w:rsid w:val="14A7A67A"/>
    <w:rsid w:val="14F12192"/>
    <w:rsid w:val="15007D2A"/>
    <w:rsid w:val="15551663"/>
    <w:rsid w:val="156CB0B2"/>
    <w:rsid w:val="1576430A"/>
    <w:rsid w:val="157E7624"/>
    <w:rsid w:val="166540FC"/>
    <w:rsid w:val="167F7B60"/>
    <w:rsid w:val="1719755C"/>
    <w:rsid w:val="17586D03"/>
    <w:rsid w:val="1796FB6D"/>
    <w:rsid w:val="191BF0CC"/>
    <w:rsid w:val="1922A7D5"/>
    <w:rsid w:val="19252A51"/>
    <w:rsid w:val="19573AAB"/>
    <w:rsid w:val="1975D0E1"/>
    <w:rsid w:val="1991476A"/>
    <w:rsid w:val="19A55B32"/>
    <w:rsid w:val="1AC063F9"/>
    <w:rsid w:val="1B305F98"/>
    <w:rsid w:val="1BEFB6EE"/>
    <w:rsid w:val="1C92D6BF"/>
    <w:rsid w:val="1C9609D4"/>
    <w:rsid w:val="1CA1DA99"/>
    <w:rsid w:val="1CA9D62F"/>
    <w:rsid w:val="1CDEEFDC"/>
    <w:rsid w:val="1D4EFC1D"/>
    <w:rsid w:val="1DC9046C"/>
    <w:rsid w:val="1DD7FCB3"/>
    <w:rsid w:val="1DDBB51F"/>
    <w:rsid w:val="1E8F983A"/>
    <w:rsid w:val="1EB26EC3"/>
    <w:rsid w:val="1EBCF672"/>
    <w:rsid w:val="1FD65296"/>
    <w:rsid w:val="1FDFBD70"/>
    <w:rsid w:val="2100A64A"/>
    <w:rsid w:val="214D33EB"/>
    <w:rsid w:val="21F26715"/>
    <w:rsid w:val="21FE088E"/>
    <w:rsid w:val="22086E2E"/>
    <w:rsid w:val="2217CB20"/>
    <w:rsid w:val="223C0C3F"/>
    <w:rsid w:val="223D0DCA"/>
    <w:rsid w:val="2323B91F"/>
    <w:rsid w:val="2366DBE1"/>
    <w:rsid w:val="241058DE"/>
    <w:rsid w:val="244321A6"/>
    <w:rsid w:val="2471F65B"/>
    <w:rsid w:val="2488E048"/>
    <w:rsid w:val="249EF905"/>
    <w:rsid w:val="24A4565F"/>
    <w:rsid w:val="25ADC5D8"/>
    <w:rsid w:val="25CE5A8F"/>
    <w:rsid w:val="25FD230C"/>
    <w:rsid w:val="2627E13D"/>
    <w:rsid w:val="264C448F"/>
    <w:rsid w:val="2667CE87"/>
    <w:rsid w:val="269A43E4"/>
    <w:rsid w:val="271B7C60"/>
    <w:rsid w:val="27E8E3D9"/>
    <w:rsid w:val="2873DEFC"/>
    <w:rsid w:val="28E9D723"/>
    <w:rsid w:val="29588356"/>
    <w:rsid w:val="2A414E41"/>
    <w:rsid w:val="2B21ED4B"/>
    <w:rsid w:val="2B7778D4"/>
    <w:rsid w:val="2BAABBFF"/>
    <w:rsid w:val="2D5A78B9"/>
    <w:rsid w:val="2D65DE33"/>
    <w:rsid w:val="2DB60EA6"/>
    <w:rsid w:val="2DDF1306"/>
    <w:rsid w:val="2E78DBB8"/>
    <w:rsid w:val="2ECA302B"/>
    <w:rsid w:val="2F01F61E"/>
    <w:rsid w:val="2F684CEC"/>
    <w:rsid w:val="307440FF"/>
    <w:rsid w:val="30A90B6A"/>
    <w:rsid w:val="30E79441"/>
    <w:rsid w:val="310E6A76"/>
    <w:rsid w:val="314185A8"/>
    <w:rsid w:val="31A8B29D"/>
    <w:rsid w:val="337917B9"/>
    <w:rsid w:val="339A13DB"/>
    <w:rsid w:val="33B7395C"/>
    <w:rsid w:val="33CD0CEA"/>
    <w:rsid w:val="33FD5AE8"/>
    <w:rsid w:val="3419C000"/>
    <w:rsid w:val="34581D6A"/>
    <w:rsid w:val="3540F76C"/>
    <w:rsid w:val="35BF9FAD"/>
    <w:rsid w:val="35CFC223"/>
    <w:rsid w:val="35E88BC9"/>
    <w:rsid w:val="36346559"/>
    <w:rsid w:val="3667ED27"/>
    <w:rsid w:val="3797348E"/>
    <w:rsid w:val="3802EB0B"/>
    <w:rsid w:val="384759A6"/>
    <w:rsid w:val="3918F126"/>
    <w:rsid w:val="3A07A94B"/>
    <w:rsid w:val="3A7D8A38"/>
    <w:rsid w:val="3AD064D8"/>
    <w:rsid w:val="3AE51883"/>
    <w:rsid w:val="3B2041C2"/>
    <w:rsid w:val="3B244FE5"/>
    <w:rsid w:val="3B277E66"/>
    <w:rsid w:val="3C4180D0"/>
    <w:rsid w:val="3D8E107A"/>
    <w:rsid w:val="3DEDD1F6"/>
    <w:rsid w:val="3E292FFD"/>
    <w:rsid w:val="3EDE2EA8"/>
    <w:rsid w:val="3F092D0A"/>
    <w:rsid w:val="3FB79CEA"/>
    <w:rsid w:val="3FBAAA2C"/>
    <w:rsid w:val="40512063"/>
    <w:rsid w:val="406B25DF"/>
    <w:rsid w:val="412D9A3B"/>
    <w:rsid w:val="415D4C39"/>
    <w:rsid w:val="41DA609B"/>
    <w:rsid w:val="420608F8"/>
    <w:rsid w:val="423CC333"/>
    <w:rsid w:val="42D71F63"/>
    <w:rsid w:val="432FEDA6"/>
    <w:rsid w:val="43AC05B6"/>
    <w:rsid w:val="43EC3223"/>
    <w:rsid w:val="44567355"/>
    <w:rsid w:val="45296F18"/>
    <w:rsid w:val="459C82BB"/>
    <w:rsid w:val="46C7F2C0"/>
    <w:rsid w:val="471A018D"/>
    <w:rsid w:val="472CEB1C"/>
    <w:rsid w:val="47CA2A91"/>
    <w:rsid w:val="482F0455"/>
    <w:rsid w:val="485B3D52"/>
    <w:rsid w:val="487EA38A"/>
    <w:rsid w:val="48BB07FB"/>
    <w:rsid w:val="49093A78"/>
    <w:rsid w:val="49344B67"/>
    <w:rsid w:val="494B6704"/>
    <w:rsid w:val="4AA0EA84"/>
    <w:rsid w:val="4AA6EF86"/>
    <w:rsid w:val="4AC17842"/>
    <w:rsid w:val="4ACDD0DD"/>
    <w:rsid w:val="4B091218"/>
    <w:rsid w:val="4B2162E3"/>
    <w:rsid w:val="4B42530E"/>
    <w:rsid w:val="4BC9ABF0"/>
    <w:rsid w:val="4C01AE93"/>
    <w:rsid w:val="4C928B50"/>
    <w:rsid w:val="4CAE02B8"/>
    <w:rsid w:val="4D110A32"/>
    <w:rsid w:val="4D88D3A0"/>
    <w:rsid w:val="4DB38EA8"/>
    <w:rsid w:val="4DB923CF"/>
    <w:rsid w:val="4DCD244F"/>
    <w:rsid w:val="4E9E1F46"/>
    <w:rsid w:val="4EB66D62"/>
    <w:rsid w:val="4EE98B48"/>
    <w:rsid w:val="4F2CC3E5"/>
    <w:rsid w:val="4F3589F9"/>
    <w:rsid w:val="4F5BFDD2"/>
    <w:rsid w:val="5021B903"/>
    <w:rsid w:val="50571270"/>
    <w:rsid w:val="50736422"/>
    <w:rsid w:val="50996ECA"/>
    <w:rsid w:val="50E20750"/>
    <w:rsid w:val="524A2D11"/>
    <w:rsid w:val="526C39DC"/>
    <w:rsid w:val="528867BB"/>
    <w:rsid w:val="5359C75D"/>
    <w:rsid w:val="539B7040"/>
    <w:rsid w:val="548284F0"/>
    <w:rsid w:val="5496D894"/>
    <w:rsid w:val="54CC385E"/>
    <w:rsid w:val="54D73EED"/>
    <w:rsid w:val="555FE197"/>
    <w:rsid w:val="556A34EC"/>
    <w:rsid w:val="557CD5DC"/>
    <w:rsid w:val="55B7131B"/>
    <w:rsid w:val="55CAFA26"/>
    <w:rsid w:val="563D31AD"/>
    <w:rsid w:val="56711E04"/>
    <w:rsid w:val="56D6FE07"/>
    <w:rsid w:val="56EC2605"/>
    <w:rsid w:val="56FC04A3"/>
    <w:rsid w:val="57B6C3F6"/>
    <w:rsid w:val="581AB70C"/>
    <w:rsid w:val="5826BC44"/>
    <w:rsid w:val="582C2FC8"/>
    <w:rsid w:val="5833C450"/>
    <w:rsid w:val="58417A7D"/>
    <w:rsid w:val="5875DF80"/>
    <w:rsid w:val="588D905F"/>
    <w:rsid w:val="59CADF40"/>
    <w:rsid w:val="5A7F9271"/>
    <w:rsid w:val="5A9BAEE6"/>
    <w:rsid w:val="5AE01A8C"/>
    <w:rsid w:val="5AF8ADE1"/>
    <w:rsid w:val="5B26D923"/>
    <w:rsid w:val="5B3D222E"/>
    <w:rsid w:val="5C155B3E"/>
    <w:rsid w:val="5C27CA6A"/>
    <w:rsid w:val="5C61F7B4"/>
    <w:rsid w:val="5CD45E98"/>
    <w:rsid w:val="5CFD697E"/>
    <w:rsid w:val="5D31730E"/>
    <w:rsid w:val="5E22DFE7"/>
    <w:rsid w:val="5E3A31FC"/>
    <w:rsid w:val="5E7A855D"/>
    <w:rsid w:val="5F4E09A9"/>
    <w:rsid w:val="5F714366"/>
    <w:rsid w:val="6006C227"/>
    <w:rsid w:val="606524BE"/>
    <w:rsid w:val="61246D5C"/>
    <w:rsid w:val="63BF230D"/>
    <w:rsid w:val="643503AE"/>
    <w:rsid w:val="64734F7B"/>
    <w:rsid w:val="64CFA229"/>
    <w:rsid w:val="64E7AC6A"/>
    <w:rsid w:val="65604AFD"/>
    <w:rsid w:val="656C6F9D"/>
    <w:rsid w:val="65E1951C"/>
    <w:rsid w:val="66665993"/>
    <w:rsid w:val="66708E69"/>
    <w:rsid w:val="66CB313E"/>
    <w:rsid w:val="66E810FF"/>
    <w:rsid w:val="66EE7528"/>
    <w:rsid w:val="67243FEC"/>
    <w:rsid w:val="67504175"/>
    <w:rsid w:val="675FA379"/>
    <w:rsid w:val="67CDD8A2"/>
    <w:rsid w:val="6871911E"/>
    <w:rsid w:val="68DF692E"/>
    <w:rsid w:val="693DE4FE"/>
    <w:rsid w:val="6961C3B6"/>
    <w:rsid w:val="698A9770"/>
    <w:rsid w:val="6A00B779"/>
    <w:rsid w:val="6A68B48A"/>
    <w:rsid w:val="6AC363F9"/>
    <w:rsid w:val="6B2A33D8"/>
    <w:rsid w:val="6B3A9033"/>
    <w:rsid w:val="6B406F08"/>
    <w:rsid w:val="6BBE042D"/>
    <w:rsid w:val="6C9BCE4E"/>
    <w:rsid w:val="6CB5FF33"/>
    <w:rsid w:val="6D5833F6"/>
    <w:rsid w:val="6D7B35FD"/>
    <w:rsid w:val="6DFECF3B"/>
    <w:rsid w:val="6E15EB6B"/>
    <w:rsid w:val="6E9853F1"/>
    <w:rsid w:val="6F6F09AF"/>
    <w:rsid w:val="6F8BEFF1"/>
    <w:rsid w:val="7020BA0F"/>
    <w:rsid w:val="706E9D90"/>
    <w:rsid w:val="707097D6"/>
    <w:rsid w:val="711F0513"/>
    <w:rsid w:val="712CD8FD"/>
    <w:rsid w:val="712F904F"/>
    <w:rsid w:val="71353CDD"/>
    <w:rsid w:val="716436A6"/>
    <w:rsid w:val="7273A31A"/>
    <w:rsid w:val="72C2F9A9"/>
    <w:rsid w:val="734B866C"/>
    <w:rsid w:val="736C8C04"/>
    <w:rsid w:val="73978A57"/>
    <w:rsid w:val="73C19F79"/>
    <w:rsid w:val="73C89CA4"/>
    <w:rsid w:val="74339F3D"/>
    <w:rsid w:val="756E0EAA"/>
    <w:rsid w:val="7623CFCA"/>
    <w:rsid w:val="779C7A79"/>
    <w:rsid w:val="77BECE4A"/>
    <w:rsid w:val="786A9179"/>
    <w:rsid w:val="7926CA34"/>
    <w:rsid w:val="7967F22D"/>
    <w:rsid w:val="79971D4C"/>
    <w:rsid w:val="7A393897"/>
    <w:rsid w:val="7A4B0100"/>
    <w:rsid w:val="7A9AD3B6"/>
    <w:rsid w:val="7ABF710F"/>
    <w:rsid w:val="7ACA2B80"/>
    <w:rsid w:val="7B7EB3B7"/>
    <w:rsid w:val="7BBBA760"/>
    <w:rsid w:val="7C7D6181"/>
    <w:rsid w:val="7D176D5F"/>
    <w:rsid w:val="7D6AF4E8"/>
    <w:rsid w:val="7D9E48A5"/>
    <w:rsid w:val="7DABD402"/>
    <w:rsid w:val="7DC6C82A"/>
    <w:rsid w:val="7E1483B3"/>
    <w:rsid w:val="7E2E773C"/>
    <w:rsid w:val="7E80D184"/>
    <w:rsid w:val="7E92EB56"/>
    <w:rsid w:val="7EC578CD"/>
    <w:rsid w:val="7EDE7905"/>
    <w:rsid w:val="7F17D94D"/>
    <w:rsid w:val="7F8421EF"/>
    <w:rsid w:val="7FC36282"/>
    <w:rsid w:val="7FEC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2EF8A"/>
  <w15:chartTrackingRefBased/>
  <w15:docId w15:val="{EA741208-8368-4D29-BC06-52212587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C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C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C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C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C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C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C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C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C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C76"/>
    <w:pPr>
      <w:spacing w:before="160"/>
      <w:jc w:val="center"/>
    </w:pPr>
    <w:rPr>
      <w:i/>
      <w:iCs/>
      <w:color w:val="404040" w:themeColor="text1" w:themeTint="BF"/>
    </w:rPr>
  </w:style>
  <w:style w:type="character" w:customStyle="1" w:styleId="QuoteChar">
    <w:name w:val="Quote Char"/>
    <w:basedOn w:val="DefaultParagraphFont"/>
    <w:link w:val="Quote"/>
    <w:uiPriority w:val="29"/>
    <w:rsid w:val="00237C76"/>
    <w:rPr>
      <w:i/>
      <w:iCs/>
      <w:color w:val="404040" w:themeColor="text1" w:themeTint="BF"/>
    </w:rPr>
  </w:style>
  <w:style w:type="paragraph" w:styleId="ListParagraph">
    <w:name w:val="List Paragraph"/>
    <w:basedOn w:val="Normal"/>
    <w:uiPriority w:val="34"/>
    <w:qFormat/>
    <w:rsid w:val="00237C76"/>
    <w:pPr>
      <w:ind w:left="720"/>
      <w:contextualSpacing/>
    </w:pPr>
  </w:style>
  <w:style w:type="character" w:styleId="IntenseEmphasis">
    <w:name w:val="Intense Emphasis"/>
    <w:basedOn w:val="DefaultParagraphFont"/>
    <w:uiPriority w:val="21"/>
    <w:qFormat/>
    <w:rsid w:val="00237C76"/>
    <w:rPr>
      <w:i/>
      <w:iCs/>
      <w:color w:val="0F4761" w:themeColor="accent1" w:themeShade="BF"/>
    </w:rPr>
  </w:style>
  <w:style w:type="paragraph" w:styleId="IntenseQuote">
    <w:name w:val="Intense Quote"/>
    <w:basedOn w:val="Normal"/>
    <w:next w:val="Normal"/>
    <w:link w:val="IntenseQuoteChar"/>
    <w:uiPriority w:val="30"/>
    <w:qFormat/>
    <w:rsid w:val="00237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76"/>
    <w:rPr>
      <w:i/>
      <w:iCs/>
      <w:color w:val="0F4761" w:themeColor="accent1" w:themeShade="BF"/>
    </w:rPr>
  </w:style>
  <w:style w:type="character" w:styleId="IntenseReference">
    <w:name w:val="Intense Reference"/>
    <w:basedOn w:val="DefaultParagraphFont"/>
    <w:uiPriority w:val="32"/>
    <w:qFormat/>
    <w:rsid w:val="00237C76"/>
    <w:rPr>
      <w:b/>
      <w:bCs/>
      <w:smallCaps/>
      <w:color w:val="0F4761" w:themeColor="accent1" w:themeShade="BF"/>
      <w:spacing w:val="5"/>
    </w:rPr>
  </w:style>
  <w:style w:type="paragraph" w:styleId="Header">
    <w:name w:val="header"/>
    <w:basedOn w:val="Normal"/>
    <w:link w:val="HeaderChar"/>
    <w:uiPriority w:val="99"/>
    <w:unhideWhenUsed/>
    <w:rsid w:val="00237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76"/>
  </w:style>
  <w:style w:type="paragraph" w:styleId="Footer">
    <w:name w:val="footer"/>
    <w:basedOn w:val="Normal"/>
    <w:link w:val="FooterChar"/>
    <w:uiPriority w:val="99"/>
    <w:unhideWhenUsed/>
    <w:rsid w:val="0023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7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051FD3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3.png"/><Relationship Id="rId1" Type="http://schemas.openxmlformats.org/officeDocument/2006/relationships/hyperlink" Target="https://creativecommons.org/licenses/by-nc-sa/4.0/" TargetMode="External"/><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69C4415F98E4CAD55993E46889997" ma:contentTypeVersion="18" ma:contentTypeDescription="Create a new document." ma:contentTypeScope="" ma:versionID="9530a658c84d545fb269c67338275139">
  <xsd:schema xmlns:xsd="http://www.w3.org/2001/XMLSchema" xmlns:xs="http://www.w3.org/2001/XMLSchema" xmlns:p="http://schemas.microsoft.com/office/2006/metadata/properties" xmlns:ns2="320217a8-8045-4c54-b1a5-5c379bae4f02" xmlns:ns3="fe931517-9057-4b3f-a351-4024441da3d6" targetNamespace="http://schemas.microsoft.com/office/2006/metadata/properties" ma:root="true" ma:fieldsID="26d0887d1f7b9d96eff22ca4e128f18f" ns2:_="" ns3:_="">
    <xsd:import namespace="320217a8-8045-4c54-b1a5-5c379bae4f02"/>
    <xsd:import namespace="fe931517-9057-4b3f-a351-4024441da3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217a8-8045-4c54-b1a5-5c379bae4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31517-9057-4b3f-a351-4024441da3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d69ffc-9c86-405f-92a2-29cf273d417e}" ma:internalName="TaxCatchAll" ma:showField="CatchAllData" ma:web="fe931517-9057-4b3f-a351-4024441da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0217a8-8045-4c54-b1a5-5c379bae4f02">
      <Terms xmlns="http://schemas.microsoft.com/office/infopath/2007/PartnerControls"/>
    </lcf76f155ced4ddcb4097134ff3c332f>
    <TaxCatchAll xmlns="fe931517-9057-4b3f-a351-4024441da3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A4648-D266-4354-913C-516B13C79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217a8-8045-4c54-b1a5-5c379bae4f02"/>
    <ds:schemaRef ds:uri="fe931517-9057-4b3f-a351-4024441da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56F25-04BD-498D-B5C1-05C90E15808C}">
  <ds:schemaRefs>
    <ds:schemaRef ds:uri="http://schemas.microsoft.com/office/2006/metadata/properties"/>
    <ds:schemaRef ds:uri="http://schemas.microsoft.com/office/infopath/2007/PartnerControls"/>
    <ds:schemaRef ds:uri="320217a8-8045-4c54-b1a5-5c379bae4f02"/>
    <ds:schemaRef ds:uri="fe931517-9057-4b3f-a351-4024441da3d6"/>
  </ds:schemaRefs>
</ds:datastoreItem>
</file>

<file path=customXml/itemProps3.xml><?xml version="1.0" encoding="utf-8"?>
<ds:datastoreItem xmlns:ds="http://schemas.openxmlformats.org/officeDocument/2006/customXml" ds:itemID="{753A454A-1F2D-4058-83F6-33DE26936A54}">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Truckenmiller, Adrea</dc:creator>
  <cp:keywords/>
  <dc:description/>
  <cp:lastModifiedBy>Moura-LaMer, Pamella</cp:lastModifiedBy>
  <cp:revision>2</cp:revision>
  <cp:lastPrinted>2025-05-05T16:08:00Z</cp:lastPrinted>
  <dcterms:created xsi:type="dcterms:W3CDTF">2025-05-05T16:09:00Z</dcterms:created>
  <dcterms:modified xsi:type="dcterms:W3CDTF">2025-05-05T16:09:00Z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0x0101009EE69C4415F98E4CAD55993E46889997</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{"FileActivityType":"6","FileActivityTimeStamp":"2025-02-17T23:36:49.207Z","FileActivityUsersOnPage":[{"DisplayName":"Chan, Isabella","Id":"chanisa1@msu.edu"}],"FileActivityNavigationId":null}</vt:lpwstr>
  </property>
  <property fmtid="{D5CDD505-2E9C-101B-9397-08002B2CF9AE}" pid="9" name="TriggerFlowInfo">
    <vt:lpwstr/>
  </property>
</Properties>
</file>